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9364" w14:textId="7A60BAC9" w:rsidR="00460BC6" w:rsidRDefault="005F7F2D" w:rsidP="00CE5086">
      <w:pPr>
        <w:spacing w:after="0" w:line="360" w:lineRule="auto"/>
        <w:rPr>
          <w:b/>
          <w:bCs/>
        </w:rPr>
      </w:pPr>
      <w:r w:rsidRPr="00B61B00">
        <w:rPr>
          <w:rFonts w:ascii="Arial" w:hAnsi="Arial" w:cs="Arial"/>
          <w:bCs/>
          <w:noProof/>
          <w:sz w:val="20"/>
          <w:szCs w:val="20"/>
          <w:lang w:eastAsia="nl-NL"/>
        </w:rPr>
        <mc:AlternateContent>
          <mc:Choice Requires="wps">
            <w:drawing>
              <wp:anchor distT="0" distB="0" distL="114300" distR="114300" simplePos="0" relativeHeight="251653121" behindDoc="0" locked="0" layoutInCell="1" allowOverlap="1" wp14:anchorId="0BADD79A" wp14:editId="21E35FEE">
                <wp:simplePos x="0" y="0"/>
                <wp:positionH relativeFrom="margin">
                  <wp:align>left</wp:align>
                </wp:positionH>
                <wp:positionV relativeFrom="paragraph">
                  <wp:posOffset>9525</wp:posOffset>
                </wp:positionV>
                <wp:extent cx="2659380" cy="838200"/>
                <wp:effectExtent l="0" t="0" r="26670" b="1905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838200"/>
                        </a:xfrm>
                        <a:prstGeom prst="rect">
                          <a:avLst/>
                        </a:prstGeom>
                        <a:solidFill>
                          <a:srgbClr val="FFFFFF"/>
                        </a:solidFill>
                        <a:ln w="9525">
                          <a:solidFill>
                            <a:srgbClr val="000000"/>
                          </a:solidFill>
                          <a:miter lim="800000"/>
                          <a:headEnd/>
                          <a:tailEnd/>
                        </a:ln>
                      </wps:spPr>
                      <wps:txbx>
                        <w:txbxContent>
                          <w:p w14:paraId="0DA29387" w14:textId="220C0673" w:rsidR="009320E5" w:rsidRPr="00E80469" w:rsidRDefault="009320E5" w:rsidP="009320E5">
                            <w:pPr>
                              <w:spacing w:after="0" w:line="360" w:lineRule="auto"/>
                              <w:jc w:val="center"/>
                              <w:rPr>
                                <w:rFonts w:ascii="Arial" w:hAnsi="Arial" w:cs="Arial"/>
                                <w:sz w:val="24"/>
                                <w:szCs w:val="24"/>
                              </w:rPr>
                            </w:pPr>
                            <w:r w:rsidRPr="00E80469">
                              <w:rPr>
                                <w:rFonts w:ascii="Arial" w:hAnsi="Arial" w:cs="Arial"/>
                                <w:sz w:val="24"/>
                                <w:szCs w:val="24"/>
                              </w:rPr>
                              <w:t>Collecte Project 10</w:t>
                            </w:r>
                            <w:r w:rsidR="00C33C8B">
                              <w:rPr>
                                <w:rFonts w:ascii="Arial" w:hAnsi="Arial" w:cs="Arial"/>
                                <w:sz w:val="24"/>
                                <w:szCs w:val="24"/>
                              </w:rPr>
                              <w:t>:</w:t>
                            </w:r>
                            <w:r w:rsidRPr="00E80469">
                              <w:rPr>
                                <w:rFonts w:ascii="Arial" w:hAnsi="Arial" w:cs="Arial"/>
                                <w:sz w:val="24"/>
                                <w:szCs w:val="24"/>
                              </w:rPr>
                              <w:t>27</w:t>
                            </w:r>
                          </w:p>
                          <w:p w14:paraId="31025705" w14:textId="2F27BED6" w:rsidR="009320E5" w:rsidRPr="00E80469" w:rsidRDefault="008A6F4D" w:rsidP="007B10ED">
                            <w:pPr>
                              <w:spacing w:after="0" w:line="360" w:lineRule="auto"/>
                              <w:jc w:val="center"/>
                              <w:rPr>
                                <w:rFonts w:ascii="Arial" w:hAnsi="Arial" w:cs="Arial"/>
                                <w:sz w:val="24"/>
                                <w:szCs w:val="24"/>
                              </w:rPr>
                            </w:pPr>
                            <w:r>
                              <w:rPr>
                                <w:rFonts w:ascii="Arial" w:hAnsi="Arial" w:cs="Arial"/>
                                <w:sz w:val="24"/>
                                <w:szCs w:val="24"/>
                              </w:rPr>
                              <w:t xml:space="preserve">D.V. </w:t>
                            </w:r>
                            <w:r w:rsidR="00615710">
                              <w:rPr>
                                <w:rFonts w:ascii="Arial" w:hAnsi="Arial" w:cs="Arial"/>
                                <w:sz w:val="24"/>
                                <w:szCs w:val="24"/>
                              </w:rPr>
                              <w:t>zond</w:t>
                            </w:r>
                            <w:r>
                              <w:rPr>
                                <w:rFonts w:ascii="Arial" w:hAnsi="Arial" w:cs="Arial"/>
                                <w:sz w:val="24"/>
                                <w:szCs w:val="24"/>
                              </w:rPr>
                              <w:t>ag</w:t>
                            </w:r>
                            <w:r w:rsidR="00790A19">
                              <w:rPr>
                                <w:rFonts w:ascii="Arial" w:hAnsi="Arial" w:cs="Arial"/>
                                <w:sz w:val="24"/>
                                <w:szCs w:val="24"/>
                              </w:rPr>
                              <w:t xml:space="preserve"> </w:t>
                            </w:r>
                            <w:r w:rsidR="009778B2">
                              <w:rPr>
                                <w:rFonts w:ascii="Arial" w:hAnsi="Arial" w:cs="Arial"/>
                                <w:sz w:val="24"/>
                                <w:szCs w:val="24"/>
                              </w:rPr>
                              <w:t>1</w:t>
                            </w:r>
                            <w:r w:rsidR="001F357E">
                              <w:rPr>
                                <w:rFonts w:ascii="Arial" w:hAnsi="Arial" w:cs="Arial"/>
                                <w:sz w:val="24"/>
                                <w:szCs w:val="24"/>
                              </w:rPr>
                              <w:t xml:space="preserve"> </w:t>
                            </w:r>
                            <w:r w:rsidR="00615710">
                              <w:rPr>
                                <w:rFonts w:ascii="Arial" w:hAnsi="Arial" w:cs="Arial"/>
                                <w:sz w:val="24"/>
                                <w:szCs w:val="24"/>
                              </w:rPr>
                              <w:t>februari</w:t>
                            </w:r>
                            <w:r w:rsidR="001F357E">
                              <w:rPr>
                                <w:rFonts w:ascii="Arial" w:hAnsi="Arial" w:cs="Arial"/>
                                <w:sz w:val="24"/>
                                <w:szCs w:val="24"/>
                              </w:rPr>
                              <w:t xml:space="preserve"> </w:t>
                            </w:r>
                            <w:r w:rsidR="00810E05">
                              <w:rPr>
                                <w:rFonts w:ascii="Arial" w:hAnsi="Arial" w:cs="Arial"/>
                                <w:sz w:val="24"/>
                                <w:szCs w:val="24"/>
                              </w:rPr>
                              <w:t>20</w:t>
                            </w:r>
                            <w:r>
                              <w:rPr>
                                <w:rFonts w:ascii="Arial" w:hAnsi="Arial" w:cs="Arial"/>
                                <w:sz w:val="24"/>
                                <w:szCs w:val="24"/>
                              </w:rPr>
                              <w:t>2</w:t>
                            </w:r>
                            <w:r w:rsidR="009778B2">
                              <w:rPr>
                                <w:rFonts w:ascii="Arial" w:hAnsi="Arial" w:cs="Arial"/>
                                <w:sz w:val="24"/>
                                <w:szCs w:val="24"/>
                              </w:rPr>
                              <w:t>6</w:t>
                            </w:r>
                          </w:p>
                          <w:p w14:paraId="41D11E67" w14:textId="77777777" w:rsidR="00301F0E" w:rsidRPr="00E80469" w:rsidRDefault="00301F0E" w:rsidP="007B10ED">
                            <w:pPr>
                              <w:spacing w:after="0" w:line="360" w:lineRule="auto"/>
                              <w:jc w:val="center"/>
                              <w:rPr>
                                <w:rFonts w:ascii="Arial" w:hAnsi="Arial" w:cs="Arial"/>
                                <w:b/>
                                <w:sz w:val="24"/>
                                <w:szCs w:val="24"/>
                              </w:rPr>
                            </w:pPr>
                            <w:r w:rsidRPr="00E80469">
                              <w:rPr>
                                <w:rFonts w:ascii="Arial" w:hAnsi="Arial" w:cs="Arial"/>
                                <w:b/>
                                <w:sz w:val="24"/>
                                <w:szCs w:val="24"/>
                              </w:rPr>
                              <w:t>Kerkbladbericht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DD79A" id="_x0000_t202" coordsize="21600,21600" o:spt="202" path="m,l,21600r21600,l21600,xe">
                <v:stroke joinstyle="miter"/>
                <v:path gradientshapeok="t" o:connecttype="rect"/>
              </v:shapetype>
              <v:shape id="Tekstvak 2" o:spid="_x0000_s1026" type="#_x0000_t202" style="position:absolute;margin-left:0;margin-top:.75pt;width:209.4pt;height:66pt;z-index:25165312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">
                <v:textbox>
                  <w:txbxContent>
                    <w:p w14:paraId="0DA29387" w14:textId="220C0673" w:rsidR="009320E5" w:rsidRPr="00E80469" w:rsidRDefault="009320E5" w:rsidP="009320E5">
                      <w:pPr>
                        <w:spacing w:after="0" w:line="360" w:lineRule="auto"/>
                        <w:jc w:val="center"/>
                        <w:rPr>
                          <w:rFonts w:ascii="Arial" w:hAnsi="Arial" w:cs="Arial"/>
                          <w:sz w:val="24"/>
                          <w:szCs w:val="24"/>
                        </w:rPr>
                      </w:pPr>
                      <w:r w:rsidRPr="00E80469">
                        <w:rPr>
                          <w:rFonts w:ascii="Arial" w:hAnsi="Arial" w:cs="Arial"/>
                          <w:sz w:val="24"/>
                          <w:szCs w:val="24"/>
                        </w:rPr>
                        <w:t>Collecte Project 10</w:t>
                      </w:r>
                      <w:r w:rsidR="00C33C8B">
                        <w:rPr>
                          <w:rFonts w:ascii="Arial" w:hAnsi="Arial" w:cs="Arial"/>
                          <w:sz w:val="24"/>
                          <w:szCs w:val="24"/>
                        </w:rPr>
                        <w:t>:</w:t>
                      </w:r>
                      <w:r w:rsidRPr="00E80469">
                        <w:rPr>
                          <w:rFonts w:ascii="Arial" w:hAnsi="Arial" w:cs="Arial"/>
                          <w:sz w:val="24"/>
                          <w:szCs w:val="24"/>
                        </w:rPr>
                        <w:t>27</w:t>
                      </w:r>
                    </w:p>
                    <w:p w14:paraId="31025705" w14:textId="2F27BED6" w:rsidR="009320E5" w:rsidRPr="00E80469" w:rsidRDefault="008A6F4D" w:rsidP="007B10ED">
                      <w:pPr>
                        <w:spacing w:after="0" w:line="360" w:lineRule="auto"/>
                        <w:jc w:val="center"/>
                        <w:rPr>
                          <w:rFonts w:ascii="Arial" w:hAnsi="Arial" w:cs="Arial"/>
                          <w:sz w:val="24"/>
                          <w:szCs w:val="24"/>
                        </w:rPr>
                      </w:pPr>
                      <w:r>
                        <w:rPr>
                          <w:rFonts w:ascii="Arial" w:hAnsi="Arial" w:cs="Arial"/>
                          <w:sz w:val="24"/>
                          <w:szCs w:val="24"/>
                        </w:rPr>
                        <w:t xml:space="preserve">D.V. </w:t>
                      </w:r>
                      <w:r w:rsidR="00615710">
                        <w:rPr>
                          <w:rFonts w:ascii="Arial" w:hAnsi="Arial" w:cs="Arial"/>
                          <w:sz w:val="24"/>
                          <w:szCs w:val="24"/>
                        </w:rPr>
                        <w:t>zond</w:t>
                      </w:r>
                      <w:r>
                        <w:rPr>
                          <w:rFonts w:ascii="Arial" w:hAnsi="Arial" w:cs="Arial"/>
                          <w:sz w:val="24"/>
                          <w:szCs w:val="24"/>
                        </w:rPr>
                        <w:t>ag</w:t>
                      </w:r>
                      <w:r w:rsidR="00790A19">
                        <w:rPr>
                          <w:rFonts w:ascii="Arial" w:hAnsi="Arial" w:cs="Arial"/>
                          <w:sz w:val="24"/>
                          <w:szCs w:val="24"/>
                        </w:rPr>
                        <w:t xml:space="preserve"> </w:t>
                      </w:r>
                      <w:r w:rsidR="009778B2">
                        <w:rPr>
                          <w:rFonts w:ascii="Arial" w:hAnsi="Arial" w:cs="Arial"/>
                          <w:sz w:val="24"/>
                          <w:szCs w:val="24"/>
                        </w:rPr>
                        <w:t>1</w:t>
                      </w:r>
                      <w:r w:rsidR="001F357E">
                        <w:rPr>
                          <w:rFonts w:ascii="Arial" w:hAnsi="Arial" w:cs="Arial"/>
                          <w:sz w:val="24"/>
                          <w:szCs w:val="24"/>
                        </w:rPr>
                        <w:t xml:space="preserve"> </w:t>
                      </w:r>
                      <w:r w:rsidR="00615710">
                        <w:rPr>
                          <w:rFonts w:ascii="Arial" w:hAnsi="Arial" w:cs="Arial"/>
                          <w:sz w:val="24"/>
                          <w:szCs w:val="24"/>
                        </w:rPr>
                        <w:t>februari</w:t>
                      </w:r>
                      <w:r w:rsidR="001F357E">
                        <w:rPr>
                          <w:rFonts w:ascii="Arial" w:hAnsi="Arial" w:cs="Arial"/>
                          <w:sz w:val="24"/>
                          <w:szCs w:val="24"/>
                        </w:rPr>
                        <w:t xml:space="preserve"> </w:t>
                      </w:r>
                      <w:r w:rsidR="00810E05">
                        <w:rPr>
                          <w:rFonts w:ascii="Arial" w:hAnsi="Arial" w:cs="Arial"/>
                          <w:sz w:val="24"/>
                          <w:szCs w:val="24"/>
                        </w:rPr>
                        <w:t>20</w:t>
                      </w:r>
                      <w:r>
                        <w:rPr>
                          <w:rFonts w:ascii="Arial" w:hAnsi="Arial" w:cs="Arial"/>
                          <w:sz w:val="24"/>
                          <w:szCs w:val="24"/>
                        </w:rPr>
                        <w:t>2</w:t>
                      </w:r>
                      <w:r w:rsidR="009778B2">
                        <w:rPr>
                          <w:rFonts w:ascii="Arial" w:hAnsi="Arial" w:cs="Arial"/>
                          <w:sz w:val="24"/>
                          <w:szCs w:val="24"/>
                        </w:rPr>
                        <w:t>6</w:t>
                      </w:r>
                    </w:p>
                    <w:p w14:paraId="41D11E67" w14:textId="77777777" w:rsidR="00301F0E" w:rsidRPr="00E80469" w:rsidRDefault="00301F0E" w:rsidP="007B10ED">
                      <w:pPr>
                        <w:spacing w:after="0" w:line="360" w:lineRule="auto"/>
                        <w:jc w:val="center"/>
                        <w:rPr>
                          <w:rFonts w:ascii="Arial" w:hAnsi="Arial" w:cs="Arial"/>
                          <w:b/>
                          <w:sz w:val="24"/>
                          <w:szCs w:val="24"/>
                        </w:rPr>
                      </w:pPr>
                      <w:r w:rsidRPr="00E80469">
                        <w:rPr>
                          <w:rFonts w:ascii="Arial" w:hAnsi="Arial" w:cs="Arial"/>
                          <w:b/>
                          <w:sz w:val="24"/>
                          <w:szCs w:val="24"/>
                        </w:rPr>
                        <w:t>Kerkbladbericht</w:t>
                      </w:r>
                    </w:p>
                  </w:txbxContent>
                </v:textbox>
                <w10:wrap anchorx="margin"/>
              </v:shape>
            </w:pict>
          </mc:Fallback>
        </mc:AlternateContent>
      </w:r>
      <w:r w:rsidR="004559C8">
        <w:rPr>
          <w:bCs/>
          <w:noProof/>
        </w:rPr>
        <w:drawing>
          <wp:anchor distT="0" distB="0" distL="114300" distR="114300" simplePos="0" relativeHeight="251674625" behindDoc="0" locked="0" layoutInCell="1" allowOverlap="1" wp14:anchorId="187A3CA3" wp14:editId="705A96BA">
            <wp:simplePos x="0" y="0"/>
            <wp:positionH relativeFrom="column">
              <wp:posOffset>4227830</wp:posOffset>
            </wp:positionH>
            <wp:positionV relativeFrom="paragraph">
              <wp:posOffset>0</wp:posOffset>
            </wp:positionV>
            <wp:extent cx="1298575" cy="1292225"/>
            <wp:effectExtent l="0" t="0" r="0" b="3175"/>
            <wp:wrapThrough wrapText="bothSides">
              <wp:wrapPolygon edited="0">
                <wp:start x="0" y="0"/>
                <wp:lineTo x="0" y="21335"/>
                <wp:lineTo x="21230" y="21335"/>
                <wp:lineTo x="21230" y="0"/>
                <wp:lineTo x="0" y="0"/>
              </wp:wrapPolygon>
            </wp:wrapThrough>
            <wp:docPr id="46865336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8575" cy="1292225"/>
                    </a:xfrm>
                    <a:prstGeom prst="rect">
                      <a:avLst/>
                    </a:prstGeom>
                    <a:noFill/>
                  </pic:spPr>
                </pic:pic>
              </a:graphicData>
            </a:graphic>
          </wp:anchor>
        </w:drawing>
      </w:r>
    </w:p>
    <w:p w14:paraId="0E88291E" w14:textId="21FBCD67" w:rsidR="00460BC6" w:rsidRDefault="00460BC6" w:rsidP="00CE5086">
      <w:pPr>
        <w:spacing w:after="0" w:line="360" w:lineRule="auto"/>
        <w:rPr>
          <w:b/>
          <w:bCs/>
        </w:rPr>
      </w:pPr>
    </w:p>
    <w:p w14:paraId="189E1341" w14:textId="53186C86" w:rsidR="00CE5086" w:rsidRDefault="00CE5086" w:rsidP="00CE5086">
      <w:pPr>
        <w:spacing w:after="0" w:line="360" w:lineRule="auto"/>
        <w:jc w:val="center"/>
        <w:rPr>
          <w:bCs/>
        </w:rPr>
      </w:pPr>
    </w:p>
    <w:p w14:paraId="035576AA" w14:textId="2ECF94E5" w:rsidR="009320E5" w:rsidRDefault="009320E5" w:rsidP="00CE5086">
      <w:pPr>
        <w:spacing w:after="0" w:line="360" w:lineRule="auto"/>
        <w:jc w:val="center"/>
        <w:rPr>
          <w:bCs/>
        </w:rPr>
      </w:pPr>
    </w:p>
    <w:p w14:paraId="00B60744" w14:textId="462B2DB0" w:rsidR="009320E5" w:rsidRDefault="009320E5" w:rsidP="009320E5">
      <w:pPr>
        <w:spacing w:after="0" w:line="360" w:lineRule="auto"/>
        <w:rPr>
          <w:rFonts w:ascii="Arial" w:hAnsi="Arial" w:cs="Arial"/>
          <w:bCs/>
          <w:sz w:val="20"/>
          <w:szCs w:val="20"/>
        </w:rPr>
      </w:pPr>
    </w:p>
    <w:p w14:paraId="307A31D0" w14:textId="16BBC82A" w:rsidR="007C725C" w:rsidRDefault="007C725C" w:rsidP="00B55837">
      <w:pPr>
        <w:spacing w:after="0" w:line="360" w:lineRule="auto"/>
        <w:jc w:val="center"/>
        <w:rPr>
          <w:rFonts w:ascii="Arial" w:hAnsi="Arial" w:cs="Arial"/>
          <w:bCs/>
          <w:sz w:val="20"/>
          <w:szCs w:val="20"/>
        </w:rPr>
      </w:pPr>
    </w:p>
    <w:p w14:paraId="043EBEC8" w14:textId="359F3A5E" w:rsidR="00E57022" w:rsidRDefault="004559C8" w:rsidP="003B1FEF">
      <w:pPr>
        <w:spacing w:after="0" w:line="360" w:lineRule="auto"/>
        <w:jc w:val="center"/>
        <w:rPr>
          <w:rFonts w:ascii="Arial" w:hAnsi="Arial" w:cs="Arial"/>
          <w:bCs/>
          <w:sz w:val="20"/>
          <w:szCs w:val="20"/>
        </w:rPr>
      </w:pPr>
      <w:r>
        <w:rPr>
          <w:rFonts w:ascii="Arial" w:hAnsi="Arial" w:cs="Arial"/>
          <w:bCs/>
          <w:sz w:val="20"/>
          <w:szCs w:val="20"/>
        </w:rPr>
        <w:t xml:space="preserve">D.V. </w:t>
      </w:r>
      <w:r w:rsidR="00BA42D0">
        <w:rPr>
          <w:rFonts w:ascii="Arial" w:hAnsi="Arial" w:cs="Arial"/>
          <w:bCs/>
          <w:sz w:val="20"/>
          <w:szCs w:val="20"/>
        </w:rPr>
        <w:t>zonda</w:t>
      </w:r>
      <w:r>
        <w:rPr>
          <w:rFonts w:ascii="Arial" w:hAnsi="Arial" w:cs="Arial"/>
          <w:bCs/>
          <w:sz w:val="20"/>
          <w:szCs w:val="20"/>
        </w:rPr>
        <w:t>g</w:t>
      </w:r>
      <w:r w:rsidR="001F357E">
        <w:rPr>
          <w:rFonts w:ascii="Arial" w:hAnsi="Arial" w:cs="Arial"/>
          <w:bCs/>
          <w:sz w:val="20"/>
          <w:szCs w:val="20"/>
        </w:rPr>
        <w:t xml:space="preserve"> </w:t>
      </w:r>
      <w:r w:rsidR="009778B2">
        <w:rPr>
          <w:rFonts w:ascii="Arial" w:hAnsi="Arial" w:cs="Arial"/>
          <w:bCs/>
          <w:sz w:val="20"/>
          <w:szCs w:val="20"/>
        </w:rPr>
        <w:t>1</w:t>
      </w:r>
      <w:r w:rsidR="003930B0" w:rsidRPr="003B1FEF">
        <w:rPr>
          <w:rFonts w:ascii="Arial" w:hAnsi="Arial" w:cs="Arial"/>
          <w:bCs/>
          <w:sz w:val="20"/>
          <w:szCs w:val="20"/>
        </w:rPr>
        <w:t xml:space="preserve"> </w:t>
      </w:r>
      <w:r w:rsidR="00BA42D0">
        <w:rPr>
          <w:rFonts w:ascii="Arial" w:hAnsi="Arial" w:cs="Arial"/>
          <w:bCs/>
          <w:sz w:val="20"/>
          <w:szCs w:val="20"/>
        </w:rPr>
        <w:t>februari</w:t>
      </w:r>
      <w:r w:rsidR="00E57022" w:rsidRPr="003B1FEF">
        <w:rPr>
          <w:rFonts w:ascii="Arial" w:hAnsi="Arial" w:cs="Arial"/>
          <w:bCs/>
          <w:sz w:val="20"/>
          <w:szCs w:val="20"/>
        </w:rPr>
        <w:t xml:space="preserve"> | Collecte voor </w:t>
      </w:r>
      <w:r w:rsidR="00E33D02" w:rsidRPr="003B1FEF">
        <w:rPr>
          <w:rFonts w:ascii="Arial" w:hAnsi="Arial" w:cs="Arial"/>
          <w:bCs/>
          <w:sz w:val="20"/>
          <w:szCs w:val="20"/>
        </w:rPr>
        <w:t>het werelddiaconaat</w:t>
      </w:r>
    </w:p>
    <w:p w14:paraId="22A1C4C3" w14:textId="301CB431" w:rsidR="0007430D" w:rsidRPr="0007430D" w:rsidRDefault="009778B2" w:rsidP="0007430D">
      <w:pPr>
        <w:spacing w:after="0" w:line="360" w:lineRule="auto"/>
        <w:jc w:val="center"/>
        <w:rPr>
          <w:rFonts w:ascii="Arial" w:hAnsi="Arial" w:cs="Arial"/>
          <w:b/>
          <w:bCs/>
          <w:sz w:val="20"/>
          <w:szCs w:val="20"/>
          <w:u w:val="single"/>
        </w:rPr>
      </w:pPr>
      <w:r>
        <w:rPr>
          <w:rFonts w:ascii="Arial" w:hAnsi="Arial" w:cs="Arial"/>
          <w:b/>
          <w:bCs/>
          <w:noProof/>
          <w:sz w:val="20"/>
          <w:szCs w:val="20"/>
          <w:u w:val="single"/>
        </w:rPr>
        <w:drawing>
          <wp:inline distT="0" distB="0" distL="0" distR="0" wp14:anchorId="5839914B" wp14:editId="753545FD">
            <wp:extent cx="5580380" cy="3720465"/>
            <wp:effectExtent l="0" t="0" r="1270" b="0"/>
            <wp:docPr id="1939725449" name="Afbeelding 9" descr="Afbeelding met kleding, persoon, overdekt, meubel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25449" name="Afbeelding 9" descr="Afbeelding met kleding, persoon, overdekt, meubels&#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80380" cy="3720465"/>
                    </a:xfrm>
                    <a:prstGeom prst="rect">
                      <a:avLst/>
                    </a:prstGeom>
                  </pic:spPr>
                </pic:pic>
              </a:graphicData>
            </a:graphic>
          </wp:inline>
        </w:drawing>
      </w:r>
    </w:p>
    <w:p w14:paraId="307E2DE3" w14:textId="386D015C" w:rsidR="004A2328" w:rsidRPr="008C7A9E" w:rsidRDefault="009778B2" w:rsidP="00951E78">
      <w:pPr>
        <w:spacing w:after="0" w:line="360" w:lineRule="auto"/>
        <w:jc w:val="center"/>
        <w:rPr>
          <w:rFonts w:ascii="Arial" w:hAnsi="Arial" w:cs="Arial"/>
          <w:b/>
          <w:sz w:val="20"/>
          <w:szCs w:val="20"/>
        </w:rPr>
      </w:pPr>
      <w:r>
        <w:rPr>
          <w:rFonts w:ascii="Arial" w:hAnsi="Arial" w:cs="Arial"/>
          <w:b/>
          <w:bCs/>
          <w:sz w:val="20"/>
          <w:szCs w:val="20"/>
          <w:u w:val="single"/>
        </w:rPr>
        <w:t xml:space="preserve">Medische zorg </w:t>
      </w:r>
      <w:r w:rsidR="00BD70CD">
        <w:rPr>
          <w:rFonts w:ascii="Arial" w:hAnsi="Arial" w:cs="Arial"/>
          <w:b/>
          <w:bCs/>
          <w:sz w:val="20"/>
          <w:szCs w:val="20"/>
          <w:u w:val="single"/>
        </w:rPr>
        <w:t>op Java (Indonesië)</w:t>
      </w:r>
    </w:p>
    <w:p w14:paraId="7E1D5A41" w14:textId="47755BBF" w:rsidR="00951E78" w:rsidRPr="001D4437" w:rsidRDefault="00951E78" w:rsidP="003B1FEF">
      <w:pPr>
        <w:spacing w:after="0" w:line="360" w:lineRule="auto"/>
        <w:jc w:val="both"/>
        <w:rPr>
          <w:rFonts w:ascii="Arial" w:hAnsi="Arial" w:cs="Arial"/>
          <w:b/>
          <w:sz w:val="20"/>
          <w:szCs w:val="20"/>
        </w:rPr>
      </w:pPr>
    </w:p>
    <w:p w14:paraId="280691FF" w14:textId="1D7F6301" w:rsidR="009778B2" w:rsidRDefault="00BD70CD" w:rsidP="00BD0FFA">
      <w:pPr>
        <w:spacing w:after="0" w:line="360" w:lineRule="auto"/>
        <w:jc w:val="both"/>
        <w:rPr>
          <w:rFonts w:ascii="Arial" w:hAnsi="Arial" w:cs="Arial"/>
          <w:b/>
          <w:bCs/>
          <w:noProof/>
          <w:sz w:val="20"/>
          <w:szCs w:val="20"/>
        </w:rPr>
      </w:pPr>
      <w:r>
        <w:rPr>
          <w:rFonts w:ascii="Arial" w:hAnsi="Arial" w:cs="Arial"/>
          <w:noProof/>
          <w:sz w:val="20"/>
          <w:szCs w:val="20"/>
        </w:rPr>
        <w:drawing>
          <wp:anchor distT="0" distB="0" distL="114300" distR="114300" simplePos="0" relativeHeight="251677697" behindDoc="0" locked="0" layoutInCell="1" allowOverlap="1" wp14:anchorId="0EB800DF" wp14:editId="223581B5">
            <wp:simplePos x="0" y="0"/>
            <wp:positionH relativeFrom="column">
              <wp:posOffset>4197350</wp:posOffset>
            </wp:positionH>
            <wp:positionV relativeFrom="paragraph">
              <wp:posOffset>1217930</wp:posOffset>
            </wp:positionV>
            <wp:extent cx="2045970" cy="1363980"/>
            <wp:effectExtent l="0" t="0" r="0" b="7620"/>
            <wp:wrapThrough wrapText="bothSides">
              <wp:wrapPolygon edited="0">
                <wp:start x="0" y="0"/>
                <wp:lineTo x="0" y="21419"/>
                <wp:lineTo x="21318" y="21419"/>
                <wp:lineTo x="21318" y="0"/>
                <wp:lineTo x="0" y="0"/>
              </wp:wrapPolygon>
            </wp:wrapThrough>
            <wp:docPr id="1200376824" name="Afbeelding 10" descr="Afbeelding met persoon, kleding, buitenshuis, mens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76824" name="Afbeelding 10" descr="Afbeelding met persoon, kleding, buitenshuis, mensen&#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45970" cy="13639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 w:val="20"/>
          <w:szCs w:val="20"/>
        </w:rPr>
        <w:drawing>
          <wp:anchor distT="0" distB="0" distL="114300" distR="114300" simplePos="0" relativeHeight="251676673" behindDoc="0" locked="0" layoutInCell="1" allowOverlap="1" wp14:anchorId="772C5764" wp14:editId="7B8E6E97">
            <wp:simplePos x="0" y="0"/>
            <wp:positionH relativeFrom="column">
              <wp:posOffset>1987550</wp:posOffset>
            </wp:positionH>
            <wp:positionV relativeFrom="paragraph">
              <wp:posOffset>1210310</wp:posOffset>
            </wp:positionV>
            <wp:extent cx="2057400" cy="1371600"/>
            <wp:effectExtent l="0" t="0" r="0" b="0"/>
            <wp:wrapThrough wrapText="bothSides">
              <wp:wrapPolygon edited="0">
                <wp:start x="0" y="0"/>
                <wp:lineTo x="0" y="21300"/>
                <wp:lineTo x="21400" y="21300"/>
                <wp:lineTo x="21400" y="0"/>
                <wp:lineTo x="0" y="0"/>
              </wp:wrapPolygon>
            </wp:wrapThrough>
            <wp:docPr id="894135376"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35376" name="Afbeelding 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57400" cy="1371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 w:val="20"/>
          <w:szCs w:val="20"/>
        </w:rPr>
        <w:drawing>
          <wp:anchor distT="0" distB="0" distL="114300" distR="114300" simplePos="0" relativeHeight="251675649" behindDoc="0" locked="0" layoutInCell="1" allowOverlap="1" wp14:anchorId="3D5870DC" wp14:editId="5D395568">
            <wp:simplePos x="0" y="0"/>
            <wp:positionH relativeFrom="margin">
              <wp:posOffset>6350</wp:posOffset>
            </wp:positionH>
            <wp:positionV relativeFrom="paragraph">
              <wp:posOffset>1217930</wp:posOffset>
            </wp:positionV>
            <wp:extent cx="1811655" cy="1363980"/>
            <wp:effectExtent l="0" t="0" r="0" b="7620"/>
            <wp:wrapThrough wrapText="bothSides">
              <wp:wrapPolygon edited="0">
                <wp:start x="0" y="0"/>
                <wp:lineTo x="0" y="21419"/>
                <wp:lineTo x="21350" y="21419"/>
                <wp:lineTo x="21350" y="0"/>
                <wp:lineTo x="0" y="0"/>
              </wp:wrapPolygon>
            </wp:wrapThrough>
            <wp:docPr id="1376214986" name="Afbeelding 2" descr="Afbeelding met kleding, persoon, Menselijk gezicht, vr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214986" name="Afbeelding 2" descr="Afbeelding met kleding, persoon, Menselijk gezicht, vrouw&#10;&#10;Door AI gegenereerde inhoud is mogelijk onjuis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11655" cy="1363980"/>
                    </a:xfrm>
                    <a:prstGeom prst="rect">
                      <a:avLst/>
                    </a:prstGeom>
                  </pic:spPr>
                </pic:pic>
              </a:graphicData>
            </a:graphic>
            <wp14:sizeRelH relativeFrom="margin">
              <wp14:pctWidth>0</wp14:pctWidth>
            </wp14:sizeRelH>
            <wp14:sizeRelV relativeFrom="margin">
              <wp14:pctHeight>0</wp14:pctHeight>
            </wp14:sizeRelV>
          </wp:anchor>
        </w:drawing>
      </w:r>
      <w:r w:rsidR="009778B2" w:rsidRPr="009778B2">
        <w:rPr>
          <w:rFonts w:ascii="Arial" w:hAnsi="Arial" w:cs="Arial"/>
          <w:b/>
          <w:bCs/>
          <w:noProof/>
          <w:sz w:val="20"/>
          <w:szCs w:val="20"/>
        </w:rPr>
        <w:t xml:space="preserve">In een klein dorpje op het Indonesische eiland Java woont </w:t>
      </w:r>
      <w:r w:rsidR="0055628A">
        <w:rPr>
          <w:rFonts w:ascii="Arial" w:hAnsi="Arial" w:cs="Arial"/>
          <w:b/>
          <w:bCs/>
          <w:noProof/>
          <w:sz w:val="20"/>
          <w:szCs w:val="20"/>
        </w:rPr>
        <w:t>I</w:t>
      </w:r>
      <w:r w:rsidR="009778B2" w:rsidRPr="009778B2">
        <w:rPr>
          <w:rFonts w:ascii="Arial" w:hAnsi="Arial" w:cs="Arial"/>
          <w:b/>
          <w:bCs/>
          <w:noProof/>
          <w:sz w:val="20"/>
          <w:szCs w:val="20"/>
        </w:rPr>
        <w:t xml:space="preserve">bu Sari, een alleenstaande moeder met twee jonge kinderen. Ze werkt hard, maar </w:t>
      </w:r>
      <w:r w:rsidR="009778B2">
        <w:rPr>
          <w:rFonts w:ascii="Arial" w:hAnsi="Arial" w:cs="Arial"/>
          <w:b/>
          <w:bCs/>
          <w:noProof/>
          <w:sz w:val="20"/>
          <w:szCs w:val="20"/>
        </w:rPr>
        <w:t>toen</w:t>
      </w:r>
      <w:r w:rsidR="009778B2" w:rsidRPr="009778B2">
        <w:rPr>
          <w:rFonts w:ascii="Arial" w:hAnsi="Arial" w:cs="Arial"/>
          <w:b/>
          <w:bCs/>
          <w:noProof/>
          <w:sz w:val="20"/>
          <w:szCs w:val="20"/>
        </w:rPr>
        <w:t xml:space="preserve"> haar zoontje enkele maanden geleden ernstig ziek werd, stond ze met lege handen. De dichtstbijzijnde kliniek was te ver weg en te duur. Zoals zovelen in haar omgeving moest zij machteloos toezien, hopend dat haar kind vanzelf zou opknappen.</w:t>
      </w:r>
      <w:r w:rsidR="009778B2">
        <w:rPr>
          <w:rFonts w:ascii="Arial" w:hAnsi="Arial" w:cs="Arial"/>
          <w:b/>
          <w:bCs/>
          <w:noProof/>
          <w:sz w:val="20"/>
          <w:szCs w:val="20"/>
        </w:rPr>
        <w:t xml:space="preserve"> </w:t>
      </w:r>
    </w:p>
    <w:p w14:paraId="040A7C79" w14:textId="78E3F362" w:rsidR="009778B2" w:rsidRDefault="009778B2" w:rsidP="00BD0FFA">
      <w:pPr>
        <w:spacing w:after="0" w:line="360" w:lineRule="auto"/>
        <w:jc w:val="both"/>
        <w:rPr>
          <w:rFonts w:ascii="Arial" w:hAnsi="Arial" w:cs="Arial"/>
          <w:b/>
          <w:bCs/>
          <w:noProof/>
          <w:sz w:val="20"/>
          <w:szCs w:val="20"/>
        </w:rPr>
      </w:pPr>
    </w:p>
    <w:p w14:paraId="77938709" w14:textId="4F28736A" w:rsidR="009778B2" w:rsidRDefault="009778B2" w:rsidP="00BD0FFA">
      <w:pPr>
        <w:spacing w:after="0" w:line="360" w:lineRule="auto"/>
        <w:jc w:val="both"/>
        <w:rPr>
          <w:rFonts w:ascii="Arial" w:hAnsi="Arial" w:cs="Arial"/>
          <w:b/>
          <w:bCs/>
          <w:noProof/>
          <w:sz w:val="20"/>
          <w:szCs w:val="20"/>
        </w:rPr>
      </w:pPr>
    </w:p>
    <w:p w14:paraId="63768B50" w14:textId="076B9760" w:rsidR="00AA708C" w:rsidRDefault="009778B2" w:rsidP="00AA708C">
      <w:pPr>
        <w:spacing w:after="0" w:line="360" w:lineRule="auto"/>
        <w:jc w:val="both"/>
        <w:rPr>
          <w:rFonts w:ascii="Arial" w:hAnsi="Arial" w:cs="Arial"/>
          <w:noProof/>
          <w:sz w:val="20"/>
          <w:szCs w:val="20"/>
        </w:rPr>
      </w:pPr>
      <w:r w:rsidRPr="009778B2">
        <w:rPr>
          <w:rFonts w:ascii="Arial" w:hAnsi="Arial" w:cs="Arial"/>
          <w:noProof/>
          <w:sz w:val="20"/>
          <w:szCs w:val="20"/>
        </w:rPr>
        <w:lastRenderedPageBreak/>
        <w:t>Het is helaas geen op zichzelfstaand verhaal, maar het lot van vele</w:t>
      </w:r>
      <w:r w:rsidR="00752D21">
        <w:rPr>
          <w:rFonts w:ascii="Arial" w:hAnsi="Arial" w:cs="Arial"/>
          <w:noProof/>
          <w:sz w:val="20"/>
          <w:szCs w:val="20"/>
        </w:rPr>
        <w:t xml:space="preserve">n </w:t>
      </w:r>
      <w:r w:rsidRPr="009778B2">
        <w:rPr>
          <w:rFonts w:ascii="Arial" w:hAnsi="Arial" w:cs="Arial"/>
          <w:noProof/>
          <w:sz w:val="20"/>
          <w:szCs w:val="20"/>
        </w:rPr>
        <w:t>op Java.</w:t>
      </w:r>
      <w:r w:rsidR="008C7A9E" w:rsidRPr="009778B2">
        <w:rPr>
          <w:rFonts w:ascii="Arial" w:hAnsi="Arial" w:cs="Arial"/>
          <w:noProof/>
          <w:sz w:val="20"/>
          <w:szCs w:val="20"/>
        </w:rPr>
        <w:t xml:space="preserve"> Project 10:27, het diaconale programma van de GZB, </w:t>
      </w:r>
      <w:r w:rsidR="00752D21">
        <w:rPr>
          <w:rFonts w:ascii="Arial" w:hAnsi="Arial" w:cs="Arial"/>
          <w:noProof/>
          <w:sz w:val="20"/>
          <w:szCs w:val="20"/>
        </w:rPr>
        <w:t>onder</w:t>
      </w:r>
      <w:r w:rsidR="008C7A9E" w:rsidRPr="009778B2">
        <w:rPr>
          <w:rFonts w:ascii="Arial" w:hAnsi="Arial" w:cs="Arial"/>
          <w:noProof/>
          <w:sz w:val="20"/>
          <w:szCs w:val="20"/>
        </w:rPr>
        <w:t xml:space="preserve">steunt </w:t>
      </w:r>
      <w:r w:rsidR="007B3D97">
        <w:rPr>
          <w:rFonts w:ascii="Arial" w:hAnsi="Arial" w:cs="Arial"/>
          <w:noProof/>
          <w:sz w:val="20"/>
          <w:szCs w:val="20"/>
        </w:rPr>
        <w:t xml:space="preserve">de Protestantse kerk op Java bij het verlenen van </w:t>
      </w:r>
      <w:r w:rsidR="00752D21">
        <w:rPr>
          <w:rFonts w:ascii="Arial" w:hAnsi="Arial" w:cs="Arial"/>
          <w:noProof/>
          <w:sz w:val="20"/>
          <w:szCs w:val="20"/>
        </w:rPr>
        <w:t xml:space="preserve">zorg aan de meest behoeftigen op </w:t>
      </w:r>
      <w:r w:rsidR="00AA708C">
        <w:rPr>
          <w:rFonts w:ascii="Arial" w:hAnsi="Arial" w:cs="Arial"/>
          <w:noProof/>
          <w:sz w:val="20"/>
          <w:szCs w:val="20"/>
        </w:rPr>
        <w:t>dit Indonesische eiland</w:t>
      </w:r>
      <w:r w:rsidR="00752D21">
        <w:rPr>
          <w:rFonts w:ascii="Arial" w:hAnsi="Arial" w:cs="Arial"/>
          <w:noProof/>
          <w:sz w:val="20"/>
          <w:szCs w:val="20"/>
        </w:rPr>
        <w:t>.</w:t>
      </w:r>
      <w:r w:rsidR="00BD0FFA" w:rsidRPr="009778B2">
        <w:rPr>
          <w:rFonts w:ascii="Arial" w:hAnsi="Arial" w:cs="Arial"/>
          <w:noProof/>
          <w:sz w:val="20"/>
          <w:szCs w:val="20"/>
        </w:rPr>
        <w:t xml:space="preserve"> </w:t>
      </w:r>
      <w:r w:rsidR="00560150" w:rsidRPr="009778B2">
        <w:rPr>
          <w:rFonts w:ascii="Arial" w:hAnsi="Arial" w:cs="Arial"/>
          <w:noProof/>
          <w:sz w:val="20"/>
          <w:szCs w:val="20"/>
        </w:rPr>
        <w:t>W</w:t>
      </w:r>
      <w:r w:rsidR="00BE4581" w:rsidRPr="009778B2">
        <w:rPr>
          <w:rFonts w:ascii="Arial" w:hAnsi="Arial" w:cs="Arial"/>
          <w:noProof/>
          <w:sz w:val="20"/>
          <w:szCs w:val="20"/>
        </w:rPr>
        <w:t xml:space="preserve">ij willen voor dit doel graag een collecte houden op D.V. zondag </w:t>
      </w:r>
      <w:r w:rsidR="00095014" w:rsidRPr="009778B2">
        <w:rPr>
          <w:rFonts w:ascii="Arial" w:hAnsi="Arial" w:cs="Arial"/>
          <w:noProof/>
          <w:sz w:val="20"/>
          <w:szCs w:val="20"/>
        </w:rPr>
        <w:t>1</w:t>
      </w:r>
      <w:r w:rsidR="00BE4581" w:rsidRPr="009778B2">
        <w:rPr>
          <w:rFonts w:ascii="Arial" w:hAnsi="Arial" w:cs="Arial"/>
          <w:noProof/>
          <w:sz w:val="20"/>
          <w:szCs w:val="20"/>
        </w:rPr>
        <w:t xml:space="preserve"> </w:t>
      </w:r>
      <w:r w:rsidR="00BD0FFA" w:rsidRPr="009778B2">
        <w:rPr>
          <w:rFonts w:ascii="Arial" w:hAnsi="Arial" w:cs="Arial"/>
          <w:noProof/>
          <w:sz w:val="20"/>
          <w:szCs w:val="20"/>
        </w:rPr>
        <w:t>februari</w:t>
      </w:r>
      <w:r w:rsidR="00BE4581" w:rsidRPr="009778B2">
        <w:rPr>
          <w:rFonts w:ascii="Arial" w:hAnsi="Arial" w:cs="Arial"/>
          <w:noProof/>
          <w:sz w:val="20"/>
          <w:szCs w:val="20"/>
        </w:rPr>
        <w:t>.</w:t>
      </w:r>
    </w:p>
    <w:p w14:paraId="65D3483A" w14:textId="77777777" w:rsidR="00AA708C" w:rsidRDefault="00AA708C" w:rsidP="00AA708C">
      <w:pPr>
        <w:spacing w:after="0" w:line="360" w:lineRule="auto"/>
        <w:jc w:val="both"/>
        <w:rPr>
          <w:rFonts w:ascii="Arial" w:hAnsi="Arial" w:cs="Arial"/>
          <w:sz w:val="20"/>
          <w:szCs w:val="20"/>
        </w:rPr>
      </w:pPr>
    </w:p>
    <w:p w14:paraId="40CA38D0" w14:textId="367FEE0A" w:rsidR="00095014" w:rsidRPr="00095014" w:rsidRDefault="00095014" w:rsidP="00095014">
      <w:pPr>
        <w:spacing w:line="360" w:lineRule="auto"/>
        <w:rPr>
          <w:rFonts w:ascii="Arial" w:hAnsi="Arial" w:cs="Arial"/>
          <w:sz w:val="20"/>
          <w:szCs w:val="20"/>
        </w:rPr>
      </w:pPr>
      <w:r w:rsidRPr="00095014">
        <w:rPr>
          <w:rFonts w:ascii="Arial" w:hAnsi="Arial" w:cs="Arial"/>
          <w:sz w:val="20"/>
          <w:szCs w:val="20"/>
        </w:rPr>
        <w:t>Dankzij het werk van onze partners ter plaatse hoe</w:t>
      </w:r>
      <w:r w:rsidR="00B14438">
        <w:rPr>
          <w:rFonts w:ascii="Arial" w:hAnsi="Arial" w:cs="Arial"/>
          <w:sz w:val="20"/>
          <w:szCs w:val="20"/>
        </w:rPr>
        <w:t xml:space="preserve">ven mensen als </w:t>
      </w:r>
      <w:proofErr w:type="spellStart"/>
      <w:r w:rsidR="00B14438">
        <w:rPr>
          <w:rFonts w:ascii="Arial" w:hAnsi="Arial" w:cs="Arial"/>
          <w:sz w:val="20"/>
          <w:szCs w:val="20"/>
        </w:rPr>
        <w:t>I</w:t>
      </w:r>
      <w:r w:rsidRPr="00095014">
        <w:rPr>
          <w:rFonts w:ascii="Arial" w:hAnsi="Arial" w:cs="Arial"/>
          <w:sz w:val="20"/>
          <w:szCs w:val="20"/>
        </w:rPr>
        <w:t>bu</w:t>
      </w:r>
      <w:proofErr w:type="spellEnd"/>
      <w:r w:rsidRPr="00095014">
        <w:rPr>
          <w:rFonts w:ascii="Arial" w:hAnsi="Arial" w:cs="Arial"/>
          <w:sz w:val="20"/>
          <w:szCs w:val="20"/>
        </w:rPr>
        <w:t xml:space="preserve"> Sari de strijd niet langer alleen te voeren. Lokale artsen en verpleegkundigen zetten zich met hart en ziel in om basiszorg bereikbaar te maken. Zij bezoeken afgelegen dorpen, bieden consulten, geven voorlichting en zorgen dat ook de allerarmsten medische hulp kunnen krijgen. Met vaak eenvoudige middelen, maar met een groot effect: een tijdige behandeling, een geruststellend gesprek, een kans op herstel en hoop.</w:t>
      </w:r>
    </w:p>
    <w:p w14:paraId="5FE0F100" w14:textId="77777777" w:rsidR="00D9739C" w:rsidRPr="00D9739C" w:rsidRDefault="00D9739C" w:rsidP="00095014">
      <w:pPr>
        <w:spacing w:line="360" w:lineRule="auto"/>
        <w:rPr>
          <w:rFonts w:ascii="Arial" w:hAnsi="Arial" w:cs="Arial"/>
          <w:b/>
          <w:bCs/>
          <w:sz w:val="20"/>
          <w:szCs w:val="20"/>
        </w:rPr>
      </w:pPr>
      <w:r w:rsidRPr="00D9739C">
        <w:rPr>
          <w:rFonts w:ascii="Arial" w:hAnsi="Arial" w:cs="Arial"/>
          <w:b/>
          <w:bCs/>
          <w:sz w:val="20"/>
          <w:szCs w:val="20"/>
        </w:rPr>
        <w:t>Doet u ook mee?</w:t>
      </w:r>
    </w:p>
    <w:p w14:paraId="36E63299" w14:textId="416F24BB" w:rsidR="00F6432F" w:rsidRDefault="00B83C90" w:rsidP="00095014">
      <w:pPr>
        <w:spacing w:line="360" w:lineRule="auto"/>
        <w:rPr>
          <w:rFonts w:ascii="Arial" w:hAnsi="Arial" w:cs="Arial"/>
          <w:sz w:val="20"/>
          <w:szCs w:val="20"/>
        </w:rPr>
      </w:pPr>
      <w:r>
        <w:rPr>
          <w:rFonts w:ascii="Arial" w:hAnsi="Arial" w:cs="Arial"/>
          <w:sz w:val="20"/>
          <w:szCs w:val="20"/>
        </w:rPr>
        <w:t>B</w:t>
      </w:r>
      <w:r w:rsidR="00095014" w:rsidRPr="00095014">
        <w:rPr>
          <w:rFonts w:ascii="Arial" w:hAnsi="Arial" w:cs="Arial"/>
          <w:sz w:val="20"/>
          <w:szCs w:val="20"/>
        </w:rPr>
        <w:t xml:space="preserve">egin februari willen wij als gemeente onze steun betuigen aan dit waardevolle werk. Project 10:27 wil </w:t>
      </w:r>
      <w:r>
        <w:rPr>
          <w:rFonts w:ascii="Arial" w:hAnsi="Arial" w:cs="Arial"/>
          <w:sz w:val="20"/>
          <w:szCs w:val="20"/>
        </w:rPr>
        <w:t>d</w:t>
      </w:r>
      <w:r w:rsidR="00095014" w:rsidRPr="00095014">
        <w:rPr>
          <w:rFonts w:ascii="Arial" w:hAnsi="Arial" w:cs="Arial"/>
          <w:sz w:val="20"/>
          <w:szCs w:val="20"/>
        </w:rPr>
        <w:t>aar zijn waar nood is</w:t>
      </w:r>
      <w:r w:rsidR="00D9739C">
        <w:rPr>
          <w:rFonts w:ascii="Arial" w:hAnsi="Arial" w:cs="Arial"/>
          <w:sz w:val="20"/>
          <w:szCs w:val="20"/>
        </w:rPr>
        <w:t xml:space="preserve"> - </w:t>
      </w:r>
      <w:r w:rsidR="00095014" w:rsidRPr="00095014">
        <w:rPr>
          <w:rFonts w:ascii="Arial" w:hAnsi="Arial" w:cs="Arial"/>
          <w:sz w:val="20"/>
          <w:szCs w:val="20"/>
        </w:rPr>
        <w:t xml:space="preserve">juist op plekken waar mensen het zelf niet kunnen bekostigen. </w:t>
      </w:r>
      <w:r w:rsidR="00D9739C">
        <w:rPr>
          <w:rFonts w:ascii="Arial" w:hAnsi="Arial" w:cs="Arial"/>
          <w:sz w:val="20"/>
          <w:szCs w:val="20"/>
        </w:rPr>
        <w:t xml:space="preserve">Onze </w:t>
      </w:r>
      <w:r w:rsidR="00095014" w:rsidRPr="00095014">
        <w:rPr>
          <w:rFonts w:ascii="Arial" w:hAnsi="Arial" w:cs="Arial"/>
          <w:sz w:val="20"/>
          <w:szCs w:val="20"/>
        </w:rPr>
        <w:t>collecte helpt mee aan medicijnen, medische hulpmiddelen, reiskosten voor veldwerkers en ondersteuning van lokale klinieken. Kleine bijdragen maken een groot verschil voor gezinnen die leven in kwetsbare omstandigheden.</w:t>
      </w:r>
    </w:p>
    <w:p w14:paraId="3D78CD81" w14:textId="77777777" w:rsidR="005D34AC" w:rsidRPr="001D4437" w:rsidRDefault="00FA14A2" w:rsidP="00441115">
      <w:pPr>
        <w:spacing w:after="0" w:line="360" w:lineRule="auto"/>
        <w:jc w:val="both"/>
        <w:rPr>
          <w:rFonts w:ascii="Arial" w:hAnsi="Arial" w:cs="Arial"/>
          <w:b/>
          <w:sz w:val="20"/>
          <w:szCs w:val="20"/>
        </w:rPr>
      </w:pPr>
      <w:r w:rsidRPr="001D4437">
        <w:rPr>
          <w:rFonts w:ascii="Arial" w:hAnsi="Arial" w:cs="Arial"/>
          <w:bCs/>
          <w:sz w:val="20"/>
          <w:szCs w:val="20"/>
        </w:rPr>
        <w:t xml:space="preserve">Geef gul tijdens de collecte of maak een bedrag over op </w:t>
      </w:r>
      <w:r w:rsidR="00441115" w:rsidRPr="001D4437">
        <w:rPr>
          <w:rFonts w:ascii="Arial" w:hAnsi="Arial" w:cs="Arial"/>
          <w:b/>
          <w:sz w:val="20"/>
          <w:szCs w:val="20"/>
        </w:rPr>
        <w:t xml:space="preserve">NL63 ABNA 0476 3954 29 </w:t>
      </w:r>
    </w:p>
    <w:p w14:paraId="2E7B6408" w14:textId="3D5FA0FF" w:rsidR="00EB593B" w:rsidRPr="00FA1095" w:rsidRDefault="00441115" w:rsidP="00441115">
      <w:pPr>
        <w:spacing w:after="0" w:line="360" w:lineRule="auto"/>
        <w:jc w:val="both"/>
        <w:rPr>
          <w:rFonts w:ascii="Arial" w:hAnsi="Arial" w:cs="Arial"/>
          <w:bCs/>
          <w:sz w:val="20"/>
          <w:szCs w:val="20"/>
        </w:rPr>
      </w:pPr>
      <w:r w:rsidRPr="00FA1095">
        <w:rPr>
          <w:rFonts w:ascii="Arial" w:hAnsi="Arial" w:cs="Arial"/>
          <w:bCs/>
          <w:sz w:val="20"/>
          <w:szCs w:val="20"/>
        </w:rPr>
        <w:t>t.n.v. Project 10</w:t>
      </w:r>
      <w:r w:rsidR="005D34AC" w:rsidRPr="00FA1095">
        <w:rPr>
          <w:rFonts w:ascii="Arial" w:hAnsi="Arial" w:cs="Arial"/>
          <w:bCs/>
          <w:sz w:val="20"/>
          <w:szCs w:val="20"/>
        </w:rPr>
        <w:t xml:space="preserve"> </w:t>
      </w:r>
      <w:r w:rsidRPr="00FA1095">
        <w:rPr>
          <w:rFonts w:ascii="Arial" w:hAnsi="Arial" w:cs="Arial"/>
          <w:bCs/>
          <w:sz w:val="20"/>
          <w:szCs w:val="20"/>
        </w:rPr>
        <w:t>27 (GZB),</w:t>
      </w:r>
      <w:r w:rsidR="005D34AC" w:rsidRPr="00FA1095">
        <w:rPr>
          <w:rFonts w:ascii="Arial" w:hAnsi="Arial" w:cs="Arial"/>
          <w:bCs/>
          <w:sz w:val="20"/>
          <w:szCs w:val="20"/>
        </w:rPr>
        <w:t xml:space="preserve"> </w:t>
      </w:r>
      <w:r w:rsidRPr="00FA1095">
        <w:rPr>
          <w:rFonts w:ascii="Arial" w:hAnsi="Arial" w:cs="Arial"/>
          <w:bCs/>
          <w:sz w:val="20"/>
          <w:szCs w:val="20"/>
        </w:rPr>
        <w:t xml:space="preserve">o.v.v. </w:t>
      </w:r>
      <w:r w:rsidR="00D9739C" w:rsidRPr="00FA1095">
        <w:rPr>
          <w:rFonts w:ascii="Arial" w:hAnsi="Arial" w:cs="Arial"/>
          <w:bCs/>
          <w:sz w:val="20"/>
          <w:szCs w:val="20"/>
        </w:rPr>
        <w:t>ID</w:t>
      </w:r>
      <w:r w:rsidRPr="00FA1095">
        <w:rPr>
          <w:rFonts w:ascii="Arial" w:hAnsi="Arial" w:cs="Arial"/>
          <w:bCs/>
          <w:sz w:val="20"/>
          <w:szCs w:val="20"/>
        </w:rPr>
        <w:t>.</w:t>
      </w:r>
      <w:r w:rsidR="00D9739C" w:rsidRPr="00FA1095">
        <w:rPr>
          <w:rFonts w:ascii="Arial" w:hAnsi="Arial" w:cs="Arial"/>
          <w:bCs/>
          <w:sz w:val="20"/>
          <w:szCs w:val="20"/>
        </w:rPr>
        <w:t>2</w:t>
      </w:r>
      <w:r w:rsidRPr="00FA1095">
        <w:rPr>
          <w:rFonts w:ascii="Arial" w:hAnsi="Arial" w:cs="Arial"/>
          <w:bCs/>
          <w:sz w:val="20"/>
          <w:szCs w:val="20"/>
        </w:rPr>
        <w:t>.10</w:t>
      </w:r>
      <w:r w:rsidR="00FA1095" w:rsidRPr="00FA1095">
        <w:rPr>
          <w:rFonts w:ascii="Arial" w:hAnsi="Arial" w:cs="Arial"/>
          <w:bCs/>
          <w:sz w:val="20"/>
          <w:szCs w:val="20"/>
        </w:rPr>
        <w:t>2</w:t>
      </w:r>
      <w:r w:rsidRPr="00FA1095">
        <w:rPr>
          <w:rFonts w:ascii="Arial" w:hAnsi="Arial" w:cs="Arial"/>
          <w:bCs/>
          <w:sz w:val="20"/>
          <w:szCs w:val="20"/>
        </w:rPr>
        <w:t xml:space="preserve"> – </w:t>
      </w:r>
      <w:r w:rsidR="00FA1095" w:rsidRPr="00FA1095">
        <w:rPr>
          <w:rFonts w:ascii="Arial" w:hAnsi="Arial" w:cs="Arial"/>
          <w:bCs/>
          <w:sz w:val="20"/>
          <w:szCs w:val="20"/>
        </w:rPr>
        <w:t>Medische zorg op Java (Indon</w:t>
      </w:r>
      <w:r w:rsidR="00FA1095">
        <w:rPr>
          <w:rFonts w:ascii="Arial" w:hAnsi="Arial" w:cs="Arial"/>
          <w:bCs/>
          <w:sz w:val="20"/>
          <w:szCs w:val="20"/>
        </w:rPr>
        <w:t>esië).</w:t>
      </w:r>
    </w:p>
    <w:p w14:paraId="124614CD" w14:textId="77777777" w:rsidR="005D34AC" w:rsidRPr="00FA1095" w:rsidRDefault="005D34AC" w:rsidP="00441115">
      <w:pPr>
        <w:spacing w:after="0" w:line="360" w:lineRule="auto"/>
        <w:jc w:val="both"/>
        <w:rPr>
          <w:rFonts w:ascii="Arial" w:hAnsi="Arial" w:cs="Arial"/>
          <w:bCs/>
          <w:sz w:val="20"/>
          <w:szCs w:val="20"/>
        </w:rPr>
      </w:pPr>
    </w:p>
    <w:p w14:paraId="0253C3DB" w14:textId="2C38E2C0" w:rsidR="00D977D2" w:rsidRPr="001D4437" w:rsidRDefault="00B17AF9" w:rsidP="00D977D2">
      <w:pPr>
        <w:rPr>
          <w:rFonts w:ascii="Arial" w:hAnsi="Arial" w:cs="Arial"/>
          <w:sz w:val="20"/>
          <w:szCs w:val="20"/>
        </w:rPr>
      </w:pPr>
      <w:r w:rsidRPr="001D4437">
        <w:rPr>
          <w:rFonts w:ascii="Arial" w:hAnsi="Arial" w:cs="Arial"/>
          <w:bCs/>
          <w:sz w:val="20"/>
          <w:szCs w:val="20"/>
        </w:rPr>
        <w:t xml:space="preserve">Kijk voor meer informatie over dit project en alle overige projecten op </w:t>
      </w:r>
      <w:hyperlink r:id="rId16" w:history="1">
        <w:r w:rsidRPr="001D4437">
          <w:rPr>
            <w:rStyle w:val="Hyperlink"/>
            <w:rFonts w:ascii="Arial" w:hAnsi="Arial" w:cs="Arial"/>
            <w:b/>
            <w:i/>
            <w:iCs/>
            <w:sz w:val="20"/>
            <w:szCs w:val="20"/>
          </w:rPr>
          <w:t>www.project1027.nl</w:t>
        </w:r>
      </w:hyperlink>
      <w:r w:rsidRPr="001D4437">
        <w:rPr>
          <w:rFonts w:ascii="Arial" w:hAnsi="Arial" w:cs="Arial"/>
          <w:bCs/>
          <w:sz w:val="20"/>
          <w:szCs w:val="20"/>
        </w:rPr>
        <w:t xml:space="preserve"> </w:t>
      </w:r>
    </w:p>
    <w:p w14:paraId="211C08FC" w14:textId="77777777" w:rsidR="00D72CB1" w:rsidRPr="003B1FEF" w:rsidRDefault="00D72CB1" w:rsidP="003B1FEF">
      <w:pPr>
        <w:spacing w:after="0" w:line="360" w:lineRule="auto"/>
        <w:jc w:val="both"/>
        <w:rPr>
          <w:rFonts w:ascii="Arial" w:hAnsi="Arial" w:cs="Arial"/>
          <w:b/>
          <w:sz w:val="20"/>
          <w:szCs w:val="20"/>
        </w:rPr>
      </w:pPr>
    </w:p>
    <w:p w14:paraId="4C783C17" w14:textId="53A7DFA0" w:rsidR="00A27A4F" w:rsidRPr="002A29BB" w:rsidRDefault="009910F9" w:rsidP="003B1FEF">
      <w:pPr>
        <w:spacing w:after="0" w:line="360" w:lineRule="auto"/>
        <w:jc w:val="both"/>
        <w:rPr>
          <w:rFonts w:ascii="Arial" w:hAnsi="Arial" w:cs="Arial"/>
          <w:bCs/>
          <w:i/>
          <w:iCs/>
          <w:sz w:val="20"/>
          <w:szCs w:val="20"/>
        </w:rPr>
      </w:pPr>
      <w:r w:rsidRPr="002A29BB">
        <w:rPr>
          <w:rFonts w:ascii="Arial" w:hAnsi="Arial" w:cs="Arial"/>
          <w:b/>
          <w:i/>
          <w:iCs/>
          <w:sz w:val="20"/>
          <w:szCs w:val="20"/>
        </w:rPr>
        <w:t>Project 10</w:t>
      </w:r>
      <w:r w:rsidR="00C33C8B" w:rsidRPr="002A29BB">
        <w:rPr>
          <w:rFonts w:ascii="Arial" w:hAnsi="Arial" w:cs="Arial"/>
          <w:b/>
          <w:i/>
          <w:iCs/>
          <w:sz w:val="20"/>
          <w:szCs w:val="20"/>
        </w:rPr>
        <w:t>:</w:t>
      </w:r>
      <w:r w:rsidRPr="002A29BB">
        <w:rPr>
          <w:rFonts w:ascii="Arial" w:hAnsi="Arial" w:cs="Arial"/>
          <w:b/>
          <w:i/>
          <w:iCs/>
          <w:sz w:val="20"/>
          <w:szCs w:val="20"/>
        </w:rPr>
        <w:t>27</w:t>
      </w:r>
      <w:r w:rsidRPr="002A29BB">
        <w:rPr>
          <w:rFonts w:ascii="Arial" w:hAnsi="Arial" w:cs="Arial"/>
          <w:bCs/>
          <w:i/>
          <w:iCs/>
          <w:sz w:val="20"/>
          <w:szCs w:val="20"/>
        </w:rPr>
        <w:t xml:space="preserve"> - </w:t>
      </w:r>
      <w:r w:rsidR="00C75542" w:rsidRPr="002A29BB">
        <w:rPr>
          <w:rFonts w:ascii="Arial" w:hAnsi="Arial" w:cs="Arial"/>
          <w:bCs/>
          <w:i/>
          <w:iCs/>
          <w:sz w:val="20"/>
          <w:szCs w:val="20"/>
        </w:rPr>
        <w:t>De naam van het diaconale programma van de GZB is ontleend aan Lukas 10 vers 27, waarin we worden opgeroepen God lief te hebben boven alles en de naaste als onszelf.</w:t>
      </w:r>
    </w:p>
    <w:sectPr w:rsidR="00A27A4F" w:rsidRPr="002A29BB" w:rsidSect="00783BA4">
      <w:pgSz w:w="11906" w:h="16838"/>
      <w:pgMar w:top="993" w:right="170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161E6" w14:textId="77777777" w:rsidR="00837598" w:rsidRDefault="00837598" w:rsidP="00623B7E">
      <w:pPr>
        <w:spacing w:after="0" w:line="240" w:lineRule="auto"/>
      </w:pPr>
      <w:r>
        <w:separator/>
      </w:r>
    </w:p>
  </w:endnote>
  <w:endnote w:type="continuationSeparator" w:id="0">
    <w:p w14:paraId="57855DC3" w14:textId="77777777" w:rsidR="00837598" w:rsidRDefault="00837598" w:rsidP="0062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89D1" w14:textId="77777777" w:rsidR="00837598" w:rsidRDefault="00837598" w:rsidP="00623B7E">
      <w:pPr>
        <w:spacing w:after="0" w:line="240" w:lineRule="auto"/>
      </w:pPr>
      <w:r>
        <w:separator/>
      </w:r>
    </w:p>
  </w:footnote>
  <w:footnote w:type="continuationSeparator" w:id="0">
    <w:p w14:paraId="464FFB25" w14:textId="77777777" w:rsidR="00837598" w:rsidRDefault="00837598" w:rsidP="00623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324A"/>
    <w:multiLevelType w:val="hybridMultilevel"/>
    <w:tmpl w:val="F2180652"/>
    <w:lvl w:ilvl="0" w:tplc="B34E28BA">
      <w:start w:val="5"/>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64251A"/>
    <w:multiLevelType w:val="hybridMultilevel"/>
    <w:tmpl w:val="CEC87342"/>
    <w:lvl w:ilvl="0" w:tplc="D70EE12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C746DE"/>
    <w:multiLevelType w:val="hybridMultilevel"/>
    <w:tmpl w:val="DCD447D8"/>
    <w:lvl w:ilvl="0" w:tplc="49EA152E">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816892"/>
    <w:multiLevelType w:val="hybridMultilevel"/>
    <w:tmpl w:val="A53679BE"/>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4" w15:restartNumberingAfterBreak="0">
    <w:nsid w:val="344035E7"/>
    <w:multiLevelType w:val="hybridMultilevel"/>
    <w:tmpl w:val="3438D488"/>
    <w:lvl w:ilvl="0" w:tplc="BD7819E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045465"/>
    <w:multiLevelType w:val="hybridMultilevel"/>
    <w:tmpl w:val="BA9CA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0D7522"/>
    <w:multiLevelType w:val="hybridMultilevel"/>
    <w:tmpl w:val="C876D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7634412">
    <w:abstractNumId w:val="1"/>
  </w:num>
  <w:num w:numId="2" w16cid:durableId="1011489623">
    <w:abstractNumId w:val="4"/>
  </w:num>
  <w:num w:numId="3" w16cid:durableId="1574512405">
    <w:abstractNumId w:val="6"/>
  </w:num>
  <w:num w:numId="4" w16cid:durableId="781997684">
    <w:abstractNumId w:val="2"/>
  </w:num>
  <w:num w:numId="5" w16cid:durableId="732388896">
    <w:abstractNumId w:val="0"/>
  </w:num>
  <w:num w:numId="6" w16cid:durableId="1991010761">
    <w:abstractNumId w:val="3"/>
  </w:num>
  <w:num w:numId="7" w16cid:durableId="89202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7CA"/>
    <w:rsid w:val="00013834"/>
    <w:rsid w:val="00015CC1"/>
    <w:rsid w:val="00016833"/>
    <w:rsid w:val="00017885"/>
    <w:rsid w:val="00025463"/>
    <w:rsid w:val="00035467"/>
    <w:rsid w:val="000533AC"/>
    <w:rsid w:val="00060D30"/>
    <w:rsid w:val="00061E1B"/>
    <w:rsid w:val="000636E8"/>
    <w:rsid w:val="00064FBF"/>
    <w:rsid w:val="00067C95"/>
    <w:rsid w:val="0007312A"/>
    <w:rsid w:val="00073E5C"/>
    <w:rsid w:val="0007430D"/>
    <w:rsid w:val="000744AE"/>
    <w:rsid w:val="00076B5B"/>
    <w:rsid w:val="00077C00"/>
    <w:rsid w:val="000865DF"/>
    <w:rsid w:val="00091FDE"/>
    <w:rsid w:val="00095014"/>
    <w:rsid w:val="000A49F7"/>
    <w:rsid w:val="000A782C"/>
    <w:rsid w:val="000B3915"/>
    <w:rsid w:val="000D159F"/>
    <w:rsid w:val="000D509F"/>
    <w:rsid w:val="000E2793"/>
    <w:rsid w:val="000F3C0B"/>
    <w:rsid w:val="000F419E"/>
    <w:rsid w:val="00102453"/>
    <w:rsid w:val="001107C9"/>
    <w:rsid w:val="00127275"/>
    <w:rsid w:val="0013133A"/>
    <w:rsid w:val="001419CD"/>
    <w:rsid w:val="00146C13"/>
    <w:rsid w:val="001627E7"/>
    <w:rsid w:val="0017469D"/>
    <w:rsid w:val="00174731"/>
    <w:rsid w:val="00175E50"/>
    <w:rsid w:val="00177911"/>
    <w:rsid w:val="00181DF5"/>
    <w:rsid w:val="001827C5"/>
    <w:rsid w:val="00183D12"/>
    <w:rsid w:val="00191A11"/>
    <w:rsid w:val="00194AA5"/>
    <w:rsid w:val="00197290"/>
    <w:rsid w:val="001A220D"/>
    <w:rsid w:val="001A3F88"/>
    <w:rsid w:val="001B3F17"/>
    <w:rsid w:val="001B7D2F"/>
    <w:rsid w:val="001C4475"/>
    <w:rsid w:val="001D09C8"/>
    <w:rsid w:val="001D4437"/>
    <w:rsid w:val="001E390A"/>
    <w:rsid w:val="001E46E5"/>
    <w:rsid w:val="001E7A64"/>
    <w:rsid w:val="001F028A"/>
    <w:rsid w:val="001F357E"/>
    <w:rsid w:val="001F3876"/>
    <w:rsid w:val="001F4A21"/>
    <w:rsid w:val="001F4FF6"/>
    <w:rsid w:val="001F7608"/>
    <w:rsid w:val="00200565"/>
    <w:rsid w:val="00200682"/>
    <w:rsid w:val="00207E74"/>
    <w:rsid w:val="00212BE4"/>
    <w:rsid w:val="00215BAD"/>
    <w:rsid w:val="00215BB5"/>
    <w:rsid w:val="002224FC"/>
    <w:rsid w:val="00223568"/>
    <w:rsid w:val="0022755E"/>
    <w:rsid w:val="00240D41"/>
    <w:rsid w:val="0025168F"/>
    <w:rsid w:val="0026126D"/>
    <w:rsid w:val="00264860"/>
    <w:rsid w:val="00266CF1"/>
    <w:rsid w:val="00266E98"/>
    <w:rsid w:val="0028402D"/>
    <w:rsid w:val="0029142B"/>
    <w:rsid w:val="002917D5"/>
    <w:rsid w:val="002A29BB"/>
    <w:rsid w:val="002B2BCA"/>
    <w:rsid w:val="002C016D"/>
    <w:rsid w:val="002C6AA2"/>
    <w:rsid w:val="002D21B6"/>
    <w:rsid w:val="002D2ADE"/>
    <w:rsid w:val="002D5CA9"/>
    <w:rsid w:val="002D6081"/>
    <w:rsid w:val="002E14CC"/>
    <w:rsid w:val="002E1F86"/>
    <w:rsid w:val="002E4500"/>
    <w:rsid w:val="002E6524"/>
    <w:rsid w:val="002E692C"/>
    <w:rsid w:val="00301F0E"/>
    <w:rsid w:val="00314080"/>
    <w:rsid w:val="00315FD8"/>
    <w:rsid w:val="00316853"/>
    <w:rsid w:val="00317BA9"/>
    <w:rsid w:val="00327560"/>
    <w:rsid w:val="00336D33"/>
    <w:rsid w:val="00353577"/>
    <w:rsid w:val="00356E69"/>
    <w:rsid w:val="00360567"/>
    <w:rsid w:val="00361079"/>
    <w:rsid w:val="00362941"/>
    <w:rsid w:val="00366FB4"/>
    <w:rsid w:val="00373C9B"/>
    <w:rsid w:val="00384769"/>
    <w:rsid w:val="003930B0"/>
    <w:rsid w:val="00396A92"/>
    <w:rsid w:val="003A3568"/>
    <w:rsid w:val="003B0DF4"/>
    <w:rsid w:val="003B1FEF"/>
    <w:rsid w:val="003C1D91"/>
    <w:rsid w:val="003C608A"/>
    <w:rsid w:val="003C78E4"/>
    <w:rsid w:val="003E1A73"/>
    <w:rsid w:val="003E50CE"/>
    <w:rsid w:val="003E6A43"/>
    <w:rsid w:val="003F0A49"/>
    <w:rsid w:val="003F2224"/>
    <w:rsid w:val="00402DFA"/>
    <w:rsid w:val="00415B62"/>
    <w:rsid w:val="00422BFF"/>
    <w:rsid w:val="00423ED4"/>
    <w:rsid w:val="004306F7"/>
    <w:rsid w:val="00436FD7"/>
    <w:rsid w:val="00441115"/>
    <w:rsid w:val="00443A0B"/>
    <w:rsid w:val="00450367"/>
    <w:rsid w:val="004559C8"/>
    <w:rsid w:val="00455F4D"/>
    <w:rsid w:val="0045684A"/>
    <w:rsid w:val="00457299"/>
    <w:rsid w:val="00457385"/>
    <w:rsid w:val="00460BC6"/>
    <w:rsid w:val="0046587A"/>
    <w:rsid w:val="00467B2A"/>
    <w:rsid w:val="00467DE4"/>
    <w:rsid w:val="004749C3"/>
    <w:rsid w:val="00483BFC"/>
    <w:rsid w:val="004875A4"/>
    <w:rsid w:val="00487AAA"/>
    <w:rsid w:val="00490B53"/>
    <w:rsid w:val="00495AA5"/>
    <w:rsid w:val="0049646F"/>
    <w:rsid w:val="004A2328"/>
    <w:rsid w:val="004A28AE"/>
    <w:rsid w:val="004B52FE"/>
    <w:rsid w:val="004C257B"/>
    <w:rsid w:val="004C7D84"/>
    <w:rsid w:val="004D0123"/>
    <w:rsid w:val="004D01E2"/>
    <w:rsid w:val="004E656C"/>
    <w:rsid w:val="004E6F46"/>
    <w:rsid w:val="004F4A62"/>
    <w:rsid w:val="004F7074"/>
    <w:rsid w:val="00501E92"/>
    <w:rsid w:val="00502DDD"/>
    <w:rsid w:val="005035F1"/>
    <w:rsid w:val="00523210"/>
    <w:rsid w:val="00523E57"/>
    <w:rsid w:val="00526842"/>
    <w:rsid w:val="00526BEA"/>
    <w:rsid w:val="0052739E"/>
    <w:rsid w:val="0053154C"/>
    <w:rsid w:val="00531882"/>
    <w:rsid w:val="00542E47"/>
    <w:rsid w:val="00553242"/>
    <w:rsid w:val="00555A0B"/>
    <w:rsid w:val="0055628A"/>
    <w:rsid w:val="00560150"/>
    <w:rsid w:val="00560603"/>
    <w:rsid w:val="005635C4"/>
    <w:rsid w:val="00574104"/>
    <w:rsid w:val="00581AC8"/>
    <w:rsid w:val="00587124"/>
    <w:rsid w:val="005A0C3C"/>
    <w:rsid w:val="005A36F6"/>
    <w:rsid w:val="005A40E8"/>
    <w:rsid w:val="005A50B0"/>
    <w:rsid w:val="005A6A02"/>
    <w:rsid w:val="005B1798"/>
    <w:rsid w:val="005C280D"/>
    <w:rsid w:val="005C692A"/>
    <w:rsid w:val="005D34AC"/>
    <w:rsid w:val="005D479F"/>
    <w:rsid w:val="005E2F36"/>
    <w:rsid w:val="005E5905"/>
    <w:rsid w:val="005E5D3A"/>
    <w:rsid w:val="005F7638"/>
    <w:rsid w:val="005F7F2D"/>
    <w:rsid w:val="00601C74"/>
    <w:rsid w:val="0060521D"/>
    <w:rsid w:val="006054DE"/>
    <w:rsid w:val="00605BB8"/>
    <w:rsid w:val="00606131"/>
    <w:rsid w:val="00607D29"/>
    <w:rsid w:val="00615710"/>
    <w:rsid w:val="00615E5F"/>
    <w:rsid w:val="00623B7E"/>
    <w:rsid w:val="0063671A"/>
    <w:rsid w:val="00636A79"/>
    <w:rsid w:val="006417B1"/>
    <w:rsid w:val="00642D33"/>
    <w:rsid w:val="0064316A"/>
    <w:rsid w:val="0066671C"/>
    <w:rsid w:val="00672EA9"/>
    <w:rsid w:val="0067307E"/>
    <w:rsid w:val="00676B5C"/>
    <w:rsid w:val="00677CA3"/>
    <w:rsid w:val="00680AD0"/>
    <w:rsid w:val="00683409"/>
    <w:rsid w:val="00690389"/>
    <w:rsid w:val="00697720"/>
    <w:rsid w:val="00697B2F"/>
    <w:rsid w:val="006A12CD"/>
    <w:rsid w:val="006A2850"/>
    <w:rsid w:val="006D34D9"/>
    <w:rsid w:val="006D5B15"/>
    <w:rsid w:val="006E7A38"/>
    <w:rsid w:val="006E7DBF"/>
    <w:rsid w:val="006F16F7"/>
    <w:rsid w:val="00700C9D"/>
    <w:rsid w:val="007017D2"/>
    <w:rsid w:val="00705FB0"/>
    <w:rsid w:val="007103E1"/>
    <w:rsid w:val="007116F8"/>
    <w:rsid w:val="007171E4"/>
    <w:rsid w:val="00720F13"/>
    <w:rsid w:val="00722EBE"/>
    <w:rsid w:val="00737E62"/>
    <w:rsid w:val="0074084D"/>
    <w:rsid w:val="00740B06"/>
    <w:rsid w:val="00742BE1"/>
    <w:rsid w:val="00751E23"/>
    <w:rsid w:val="00752D21"/>
    <w:rsid w:val="007644BD"/>
    <w:rsid w:val="00770D38"/>
    <w:rsid w:val="0077349E"/>
    <w:rsid w:val="00774741"/>
    <w:rsid w:val="00780F32"/>
    <w:rsid w:val="00783BA4"/>
    <w:rsid w:val="00784DFB"/>
    <w:rsid w:val="0078565E"/>
    <w:rsid w:val="00785D5A"/>
    <w:rsid w:val="0078746E"/>
    <w:rsid w:val="007903A9"/>
    <w:rsid w:val="00790A19"/>
    <w:rsid w:val="00792A94"/>
    <w:rsid w:val="007943C2"/>
    <w:rsid w:val="00796A59"/>
    <w:rsid w:val="007A05EC"/>
    <w:rsid w:val="007B08BE"/>
    <w:rsid w:val="007B10ED"/>
    <w:rsid w:val="007B341C"/>
    <w:rsid w:val="007B3D97"/>
    <w:rsid w:val="007B6F70"/>
    <w:rsid w:val="007C1C02"/>
    <w:rsid w:val="007C2FC5"/>
    <w:rsid w:val="007C64CF"/>
    <w:rsid w:val="007C725C"/>
    <w:rsid w:val="007D289C"/>
    <w:rsid w:val="007E0B77"/>
    <w:rsid w:val="007F047A"/>
    <w:rsid w:val="007F5211"/>
    <w:rsid w:val="007F76B0"/>
    <w:rsid w:val="007F7FDB"/>
    <w:rsid w:val="00802D6A"/>
    <w:rsid w:val="00802F14"/>
    <w:rsid w:val="00804FEE"/>
    <w:rsid w:val="0080565C"/>
    <w:rsid w:val="00810E05"/>
    <w:rsid w:val="00810F42"/>
    <w:rsid w:val="00812ED9"/>
    <w:rsid w:val="00831B2C"/>
    <w:rsid w:val="00831F03"/>
    <w:rsid w:val="00837598"/>
    <w:rsid w:val="00844306"/>
    <w:rsid w:val="00854187"/>
    <w:rsid w:val="008630EB"/>
    <w:rsid w:val="00875328"/>
    <w:rsid w:val="00880520"/>
    <w:rsid w:val="00882364"/>
    <w:rsid w:val="00890010"/>
    <w:rsid w:val="008911CE"/>
    <w:rsid w:val="0089218E"/>
    <w:rsid w:val="0089466B"/>
    <w:rsid w:val="008964DB"/>
    <w:rsid w:val="008A6F4D"/>
    <w:rsid w:val="008B227F"/>
    <w:rsid w:val="008B5011"/>
    <w:rsid w:val="008C4108"/>
    <w:rsid w:val="008C7A9E"/>
    <w:rsid w:val="008D21D4"/>
    <w:rsid w:val="008D5ED9"/>
    <w:rsid w:val="008D6E66"/>
    <w:rsid w:val="008E2899"/>
    <w:rsid w:val="008E76BB"/>
    <w:rsid w:val="008F31F1"/>
    <w:rsid w:val="008F45BF"/>
    <w:rsid w:val="008F4A1A"/>
    <w:rsid w:val="009108B2"/>
    <w:rsid w:val="00914B46"/>
    <w:rsid w:val="00917F0D"/>
    <w:rsid w:val="00920B98"/>
    <w:rsid w:val="00921E2C"/>
    <w:rsid w:val="0092418C"/>
    <w:rsid w:val="009253CF"/>
    <w:rsid w:val="00931746"/>
    <w:rsid w:val="009320E5"/>
    <w:rsid w:val="009378DA"/>
    <w:rsid w:val="009425D4"/>
    <w:rsid w:val="00945EB5"/>
    <w:rsid w:val="009464B9"/>
    <w:rsid w:val="00951E78"/>
    <w:rsid w:val="00952CC6"/>
    <w:rsid w:val="009571D2"/>
    <w:rsid w:val="00957660"/>
    <w:rsid w:val="00960BE6"/>
    <w:rsid w:val="00961025"/>
    <w:rsid w:val="00967017"/>
    <w:rsid w:val="00976A59"/>
    <w:rsid w:val="009777CA"/>
    <w:rsid w:val="009778B2"/>
    <w:rsid w:val="00980A29"/>
    <w:rsid w:val="00987F1D"/>
    <w:rsid w:val="009910F9"/>
    <w:rsid w:val="00993314"/>
    <w:rsid w:val="00995E6A"/>
    <w:rsid w:val="009A45F5"/>
    <w:rsid w:val="009B02D3"/>
    <w:rsid w:val="009B6AEB"/>
    <w:rsid w:val="009C0B25"/>
    <w:rsid w:val="009C223C"/>
    <w:rsid w:val="009C236F"/>
    <w:rsid w:val="009C7481"/>
    <w:rsid w:val="009D3681"/>
    <w:rsid w:val="009D466D"/>
    <w:rsid w:val="009E7475"/>
    <w:rsid w:val="009F5D21"/>
    <w:rsid w:val="00A01AD0"/>
    <w:rsid w:val="00A15A92"/>
    <w:rsid w:val="00A27A4F"/>
    <w:rsid w:val="00A31979"/>
    <w:rsid w:val="00A32CC2"/>
    <w:rsid w:val="00A3583D"/>
    <w:rsid w:val="00A434F8"/>
    <w:rsid w:val="00A5487D"/>
    <w:rsid w:val="00A55DE8"/>
    <w:rsid w:val="00A57CD7"/>
    <w:rsid w:val="00A80595"/>
    <w:rsid w:val="00A83F5D"/>
    <w:rsid w:val="00A847BA"/>
    <w:rsid w:val="00A86EE2"/>
    <w:rsid w:val="00A96FB8"/>
    <w:rsid w:val="00A97FDD"/>
    <w:rsid w:val="00AA3567"/>
    <w:rsid w:val="00AA708C"/>
    <w:rsid w:val="00AC57C3"/>
    <w:rsid w:val="00AC7393"/>
    <w:rsid w:val="00AD31E7"/>
    <w:rsid w:val="00AD4237"/>
    <w:rsid w:val="00AD4D47"/>
    <w:rsid w:val="00AE4AAE"/>
    <w:rsid w:val="00AE5A76"/>
    <w:rsid w:val="00AE705C"/>
    <w:rsid w:val="00AF033B"/>
    <w:rsid w:val="00AF4747"/>
    <w:rsid w:val="00AF7BBC"/>
    <w:rsid w:val="00B00D36"/>
    <w:rsid w:val="00B10898"/>
    <w:rsid w:val="00B14438"/>
    <w:rsid w:val="00B17AF9"/>
    <w:rsid w:val="00B20406"/>
    <w:rsid w:val="00B24C47"/>
    <w:rsid w:val="00B263EF"/>
    <w:rsid w:val="00B339D2"/>
    <w:rsid w:val="00B35935"/>
    <w:rsid w:val="00B400B0"/>
    <w:rsid w:val="00B51ABA"/>
    <w:rsid w:val="00B53DF5"/>
    <w:rsid w:val="00B55837"/>
    <w:rsid w:val="00B612DC"/>
    <w:rsid w:val="00B6794E"/>
    <w:rsid w:val="00B7037C"/>
    <w:rsid w:val="00B74835"/>
    <w:rsid w:val="00B81CA7"/>
    <w:rsid w:val="00B81D8F"/>
    <w:rsid w:val="00B83C90"/>
    <w:rsid w:val="00B85EA8"/>
    <w:rsid w:val="00B87BB9"/>
    <w:rsid w:val="00B94166"/>
    <w:rsid w:val="00B966B4"/>
    <w:rsid w:val="00B9777D"/>
    <w:rsid w:val="00BA3122"/>
    <w:rsid w:val="00BA42D0"/>
    <w:rsid w:val="00BA5EA0"/>
    <w:rsid w:val="00BB3AAA"/>
    <w:rsid w:val="00BB47E5"/>
    <w:rsid w:val="00BB5258"/>
    <w:rsid w:val="00BC1DAF"/>
    <w:rsid w:val="00BD0FFA"/>
    <w:rsid w:val="00BD4BCD"/>
    <w:rsid w:val="00BD70CD"/>
    <w:rsid w:val="00BE0197"/>
    <w:rsid w:val="00BE4581"/>
    <w:rsid w:val="00BE53A0"/>
    <w:rsid w:val="00BE7B08"/>
    <w:rsid w:val="00BF2C2F"/>
    <w:rsid w:val="00BF4B1F"/>
    <w:rsid w:val="00BF5728"/>
    <w:rsid w:val="00BF6219"/>
    <w:rsid w:val="00BF7314"/>
    <w:rsid w:val="00C04C18"/>
    <w:rsid w:val="00C05808"/>
    <w:rsid w:val="00C0701A"/>
    <w:rsid w:val="00C11A8D"/>
    <w:rsid w:val="00C14BB6"/>
    <w:rsid w:val="00C205EB"/>
    <w:rsid w:val="00C2646A"/>
    <w:rsid w:val="00C264C5"/>
    <w:rsid w:val="00C264FB"/>
    <w:rsid w:val="00C33C8B"/>
    <w:rsid w:val="00C346F3"/>
    <w:rsid w:val="00C36DE3"/>
    <w:rsid w:val="00C41274"/>
    <w:rsid w:val="00C418D8"/>
    <w:rsid w:val="00C43DF9"/>
    <w:rsid w:val="00C44D24"/>
    <w:rsid w:val="00C47345"/>
    <w:rsid w:val="00C51BE4"/>
    <w:rsid w:val="00C548CC"/>
    <w:rsid w:val="00C5557B"/>
    <w:rsid w:val="00C602A5"/>
    <w:rsid w:val="00C72592"/>
    <w:rsid w:val="00C731F8"/>
    <w:rsid w:val="00C74697"/>
    <w:rsid w:val="00C75542"/>
    <w:rsid w:val="00C768E7"/>
    <w:rsid w:val="00C771D2"/>
    <w:rsid w:val="00C8638A"/>
    <w:rsid w:val="00C94ECE"/>
    <w:rsid w:val="00C976D7"/>
    <w:rsid w:val="00CA028E"/>
    <w:rsid w:val="00CA0AD1"/>
    <w:rsid w:val="00CB23A1"/>
    <w:rsid w:val="00CB2D4A"/>
    <w:rsid w:val="00CB7503"/>
    <w:rsid w:val="00CC2BFF"/>
    <w:rsid w:val="00CD7CA4"/>
    <w:rsid w:val="00CE5086"/>
    <w:rsid w:val="00CE7CEC"/>
    <w:rsid w:val="00CF60F0"/>
    <w:rsid w:val="00CF751B"/>
    <w:rsid w:val="00D05693"/>
    <w:rsid w:val="00D101D1"/>
    <w:rsid w:val="00D26158"/>
    <w:rsid w:val="00D278E8"/>
    <w:rsid w:val="00D37C81"/>
    <w:rsid w:val="00D4549B"/>
    <w:rsid w:val="00D45A75"/>
    <w:rsid w:val="00D51808"/>
    <w:rsid w:val="00D558BC"/>
    <w:rsid w:val="00D600BB"/>
    <w:rsid w:val="00D603BC"/>
    <w:rsid w:val="00D61437"/>
    <w:rsid w:val="00D6144A"/>
    <w:rsid w:val="00D63F78"/>
    <w:rsid w:val="00D6487A"/>
    <w:rsid w:val="00D65A4C"/>
    <w:rsid w:val="00D72130"/>
    <w:rsid w:val="00D72CB1"/>
    <w:rsid w:val="00D81B5F"/>
    <w:rsid w:val="00D8496E"/>
    <w:rsid w:val="00D87FA0"/>
    <w:rsid w:val="00D943B1"/>
    <w:rsid w:val="00D9739C"/>
    <w:rsid w:val="00D973D0"/>
    <w:rsid w:val="00D977D2"/>
    <w:rsid w:val="00DA4008"/>
    <w:rsid w:val="00DA50FE"/>
    <w:rsid w:val="00DB0887"/>
    <w:rsid w:val="00DB234B"/>
    <w:rsid w:val="00DC2868"/>
    <w:rsid w:val="00DC4C21"/>
    <w:rsid w:val="00DC4E4D"/>
    <w:rsid w:val="00DC4F12"/>
    <w:rsid w:val="00DC6B4E"/>
    <w:rsid w:val="00DD58C2"/>
    <w:rsid w:val="00DE0C9A"/>
    <w:rsid w:val="00DE69A2"/>
    <w:rsid w:val="00DE6DA0"/>
    <w:rsid w:val="00DF5B0C"/>
    <w:rsid w:val="00E04923"/>
    <w:rsid w:val="00E1007D"/>
    <w:rsid w:val="00E100DB"/>
    <w:rsid w:val="00E126D1"/>
    <w:rsid w:val="00E17739"/>
    <w:rsid w:val="00E23AF5"/>
    <w:rsid w:val="00E24877"/>
    <w:rsid w:val="00E270A2"/>
    <w:rsid w:val="00E30A27"/>
    <w:rsid w:val="00E33B5A"/>
    <w:rsid w:val="00E33D02"/>
    <w:rsid w:val="00E35065"/>
    <w:rsid w:val="00E42A1F"/>
    <w:rsid w:val="00E436D1"/>
    <w:rsid w:val="00E44B41"/>
    <w:rsid w:val="00E47B49"/>
    <w:rsid w:val="00E5277F"/>
    <w:rsid w:val="00E56BDB"/>
    <w:rsid w:val="00E57022"/>
    <w:rsid w:val="00E63B5E"/>
    <w:rsid w:val="00E65678"/>
    <w:rsid w:val="00E70567"/>
    <w:rsid w:val="00E70D72"/>
    <w:rsid w:val="00E755D1"/>
    <w:rsid w:val="00E80469"/>
    <w:rsid w:val="00E805FC"/>
    <w:rsid w:val="00E81651"/>
    <w:rsid w:val="00E82A6C"/>
    <w:rsid w:val="00E83683"/>
    <w:rsid w:val="00E86A29"/>
    <w:rsid w:val="00E8719A"/>
    <w:rsid w:val="00E91505"/>
    <w:rsid w:val="00E93255"/>
    <w:rsid w:val="00E93502"/>
    <w:rsid w:val="00EB0E32"/>
    <w:rsid w:val="00EB1D67"/>
    <w:rsid w:val="00EB4D8A"/>
    <w:rsid w:val="00EB593B"/>
    <w:rsid w:val="00EB6602"/>
    <w:rsid w:val="00EC2A20"/>
    <w:rsid w:val="00EC3F83"/>
    <w:rsid w:val="00EC4225"/>
    <w:rsid w:val="00EE7585"/>
    <w:rsid w:val="00EE79FC"/>
    <w:rsid w:val="00EF30D7"/>
    <w:rsid w:val="00EF37CC"/>
    <w:rsid w:val="00EF5228"/>
    <w:rsid w:val="00EF5C3A"/>
    <w:rsid w:val="00EF7410"/>
    <w:rsid w:val="00F012D7"/>
    <w:rsid w:val="00F21EA8"/>
    <w:rsid w:val="00F22040"/>
    <w:rsid w:val="00F23D99"/>
    <w:rsid w:val="00F23FDD"/>
    <w:rsid w:val="00F312A6"/>
    <w:rsid w:val="00F31A1B"/>
    <w:rsid w:val="00F54934"/>
    <w:rsid w:val="00F57537"/>
    <w:rsid w:val="00F602AD"/>
    <w:rsid w:val="00F61FEC"/>
    <w:rsid w:val="00F6432F"/>
    <w:rsid w:val="00F65EB5"/>
    <w:rsid w:val="00F74508"/>
    <w:rsid w:val="00F853CF"/>
    <w:rsid w:val="00F9126D"/>
    <w:rsid w:val="00F91AB9"/>
    <w:rsid w:val="00F93480"/>
    <w:rsid w:val="00F97313"/>
    <w:rsid w:val="00FA1095"/>
    <w:rsid w:val="00FA14A2"/>
    <w:rsid w:val="00FA3D4C"/>
    <w:rsid w:val="00FB38A9"/>
    <w:rsid w:val="00FB3DB7"/>
    <w:rsid w:val="00FB3EDC"/>
    <w:rsid w:val="00FB4592"/>
    <w:rsid w:val="00FC43FE"/>
    <w:rsid w:val="00FC57DB"/>
    <w:rsid w:val="00FE1042"/>
    <w:rsid w:val="00FE1304"/>
    <w:rsid w:val="00FE1589"/>
    <w:rsid w:val="00FE68C3"/>
    <w:rsid w:val="00FF53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9AA4"/>
  <w15:docId w15:val="{3E65645B-028C-4381-BF78-6B140B47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3A0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60BC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0BC6"/>
    <w:rPr>
      <w:rFonts w:ascii="Tahoma" w:hAnsi="Tahoma" w:cs="Tahoma"/>
      <w:sz w:val="16"/>
      <w:szCs w:val="16"/>
    </w:rPr>
  </w:style>
  <w:style w:type="paragraph" w:styleId="Lijstalinea">
    <w:name w:val="List Paragraph"/>
    <w:basedOn w:val="Standaard"/>
    <w:uiPriority w:val="34"/>
    <w:qFormat/>
    <w:rsid w:val="005A50B0"/>
    <w:pPr>
      <w:ind w:left="720"/>
      <w:contextualSpacing/>
    </w:pPr>
  </w:style>
  <w:style w:type="character" w:styleId="Hyperlink">
    <w:name w:val="Hyperlink"/>
    <w:basedOn w:val="Standaardalinea-lettertype"/>
    <w:uiPriority w:val="99"/>
    <w:unhideWhenUsed/>
    <w:rsid w:val="00C976D7"/>
    <w:rPr>
      <w:color w:val="0000FF"/>
      <w:u w:val="single"/>
    </w:rPr>
  </w:style>
  <w:style w:type="character" w:styleId="GevolgdeHyperlink">
    <w:name w:val="FollowedHyperlink"/>
    <w:basedOn w:val="Standaardalinea-lettertype"/>
    <w:uiPriority w:val="99"/>
    <w:semiHidden/>
    <w:unhideWhenUsed/>
    <w:rsid w:val="00C976D7"/>
    <w:rPr>
      <w:color w:val="800080" w:themeColor="followedHyperlink"/>
      <w:u w:val="single"/>
    </w:rPr>
  </w:style>
  <w:style w:type="character" w:styleId="Verwijzingopmerking">
    <w:name w:val="annotation reference"/>
    <w:basedOn w:val="Standaardalinea-lettertype"/>
    <w:uiPriority w:val="99"/>
    <w:semiHidden/>
    <w:unhideWhenUsed/>
    <w:rsid w:val="00AC57C3"/>
    <w:rPr>
      <w:sz w:val="16"/>
      <w:szCs w:val="16"/>
    </w:rPr>
  </w:style>
  <w:style w:type="paragraph" w:styleId="Tekstopmerking">
    <w:name w:val="annotation text"/>
    <w:basedOn w:val="Standaard"/>
    <w:link w:val="TekstopmerkingChar"/>
    <w:uiPriority w:val="99"/>
    <w:semiHidden/>
    <w:unhideWhenUsed/>
    <w:rsid w:val="00AC57C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C57C3"/>
    <w:rPr>
      <w:sz w:val="20"/>
      <w:szCs w:val="20"/>
    </w:rPr>
  </w:style>
  <w:style w:type="paragraph" w:styleId="Onderwerpvanopmerking">
    <w:name w:val="annotation subject"/>
    <w:basedOn w:val="Tekstopmerking"/>
    <w:next w:val="Tekstopmerking"/>
    <w:link w:val="OnderwerpvanopmerkingChar"/>
    <w:uiPriority w:val="99"/>
    <w:semiHidden/>
    <w:unhideWhenUsed/>
    <w:rsid w:val="00AC57C3"/>
    <w:rPr>
      <w:b/>
      <w:bCs/>
    </w:rPr>
  </w:style>
  <w:style w:type="character" w:customStyle="1" w:styleId="OnderwerpvanopmerkingChar">
    <w:name w:val="Onderwerp van opmerking Char"/>
    <w:basedOn w:val="TekstopmerkingChar"/>
    <w:link w:val="Onderwerpvanopmerking"/>
    <w:uiPriority w:val="99"/>
    <w:semiHidden/>
    <w:rsid w:val="00AC57C3"/>
    <w:rPr>
      <w:b/>
      <w:bCs/>
      <w:sz w:val="20"/>
      <w:szCs w:val="20"/>
    </w:rPr>
  </w:style>
  <w:style w:type="paragraph" w:styleId="Revisie">
    <w:name w:val="Revision"/>
    <w:hidden/>
    <w:uiPriority w:val="99"/>
    <w:semiHidden/>
    <w:rsid w:val="008911CE"/>
    <w:pPr>
      <w:spacing w:after="0" w:line="240" w:lineRule="auto"/>
    </w:pPr>
  </w:style>
  <w:style w:type="character" w:styleId="Onopgelostemelding">
    <w:name w:val="Unresolved Mention"/>
    <w:basedOn w:val="Standaardalinea-lettertype"/>
    <w:uiPriority w:val="99"/>
    <w:semiHidden/>
    <w:unhideWhenUsed/>
    <w:rsid w:val="00013834"/>
    <w:rPr>
      <w:color w:val="605E5C"/>
      <w:shd w:val="clear" w:color="auto" w:fill="E1DFDD"/>
    </w:rPr>
  </w:style>
  <w:style w:type="paragraph" w:styleId="Geenafstand">
    <w:name w:val="No Spacing"/>
    <w:uiPriority w:val="1"/>
    <w:qFormat/>
    <w:rsid w:val="006D34D9"/>
    <w:pPr>
      <w:spacing w:after="0" w:line="240" w:lineRule="auto"/>
    </w:pPr>
  </w:style>
  <w:style w:type="character" w:styleId="Zwaar">
    <w:name w:val="Strong"/>
    <w:basedOn w:val="Standaardalinea-lettertype"/>
    <w:uiPriority w:val="22"/>
    <w:qFormat/>
    <w:rsid w:val="002E692C"/>
    <w:rPr>
      <w:b/>
      <w:bCs/>
    </w:rPr>
  </w:style>
  <w:style w:type="paragraph" w:styleId="Normaalweb">
    <w:name w:val="Normal (Web)"/>
    <w:basedOn w:val="Standaard"/>
    <w:uiPriority w:val="99"/>
    <w:unhideWhenUsed/>
    <w:rsid w:val="002E692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623B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3B7E"/>
  </w:style>
  <w:style w:type="paragraph" w:styleId="Voettekst">
    <w:name w:val="footer"/>
    <w:basedOn w:val="Standaard"/>
    <w:link w:val="VoettekstChar"/>
    <w:uiPriority w:val="99"/>
    <w:unhideWhenUsed/>
    <w:rsid w:val="00623B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3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7106">
      <w:bodyDiv w:val="1"/>
      <w:marLeft w:val="0"/>
      <w:marRight w:val="0"/>
      <w:marTop w:val="0"/>
      <w:marBottom w:val="0"/>
      <w:divBdr>
        <w:top w:val="none" w:sz="0" w:space="0" w:color="auto"/>
        <w:left w:val="none" w:sz="0" w:space="0" w:color="auto"/>
        <w:bottom w:val="none" w:sz="0" w:space="0" w:color="auto"/>
        <w:right w:val="none" w:sz="0" w:space="0" w:color="auto"/>
      </w:divBdr>
      <w:divsChild>
        <w:div w:id="513613246">
          <w:marLeft w:val="0"/>
          <w:marRight w:val="0"/>
          <w:marTop w:val="0"/>
          <w:marBottom w:val="0"/>
          <w:divBdr>
            <w:top w:val="none" w:sz="0" w:space="0" w:color="auto"/>
            <w:left w:val="none" w:sz="0" w:space="0" w:color="auto"/>
            <w:bottom w:val="none" w:sz="0" w:space="0" w:color="auto"/>
            <w:right w:val="none" w:sz="0" w:space="0" w:color="auto"/>
          </w:divBdr>
          <w:divsChild>
            <w:div w:id="1154178295">
              <w:marLeft w:val="0"/>
              <w:marRight w:val="0"/>
              <w:marTop w:val="0"/>
              <w:marBottom w:val="0"/>
              <w:divBdr>
                <w:top w:val="none" w:sz="0" w:space="0" w:color="E1E1E1"/>
                <w:left w:val="none" w:sz="0" w:space="0" w:color="E1E1E1"/>
                <w:bottom w:val="none" w:sz="0" w:space="0" w:color="E1E1E1"/>
                <w:right w:val="none" w:sz="0" w:space="0" w:color="E1E1E1"/>
              </w:divBdr>
              <w:divsChild>
                <w:div w:id="1875268492">
                  <w:marLeft w:val="0"/>
                  <w:marRight w:val="0"/>
                  <w:marTop w:val="0"/>
                  <w:marBottom w:val="0"/>
                  <w:divBdr>
                    <w:top w:val="none" w:sz="0" w:space="0" w:color="auto"/>
                    <w:left w:val="none" w:sz="0" w:space="0" w:color="auto"/>
                    <w:bottom w:val="none" w:sz="0" w:space="0" w:color="auto"/>
                    <w:right w:val="none" w:sz="0" w:space="0" w:color="auto"/>
                  </w:divBdr>
                  <w:divsChild>
                    <w:div w:id="1977490460">
                      <w:marLeft w:val="0"/>
                      <w:marRight w:val="0"/>
                      <w:marTop w:val="0"/>
                      <w:marBottom w:val="0"/>
                      <w:divBdr>
                        <w:top w:val="none" w:sz="0" w:space="0" w:color="auto"/>
                        <w:left w:val="none" w:sz="0" w:space="0" w:color="auto"/>
                        <w:bottom w:val="none" w:sz="0" w:space="0" w:color="auto"/>
                        <w:right w:val="none" w:sz="0" w:space="0" w:color="auto"/>
                      </w:divBdr>
                      <w:divsChild>
                        <w:div w:id="1923101305">
                          <w:marLeft w:val="0"/>
                          <w:marRight w:val="0"/>
                          <w:marTop w:val="0"/>
                          <w:marBottom w:val="0"/>
                          <w:divBdr>
                            <w:top w:val="none" w:sz="0" w:space="0" w:color="auto"/>
                            <w:left w:val="none" w:sz="0" w:space="0" w:color="auto"/>
                            <w:bottom w:val="none" w:sz="0" w:space="0" w:color="auto"/>
                            <w:right w:val="none" w:sz="0" w:space="0" w:color="auto"/>
                          </w:divBdr>
                          <w:divsChild>
                            <w:div w:id="1048913145">
                              <w:marLeft w:val="0"/>
                              <w:marRight w:val="0"/>
                              <w:marTop w:val="0"/>
                              <w:marBottom w:val="0"/>
                              <w:divBdr>
                                <w:top w:val="none" w:sz="0" w:space="0" w:color="auto"/>
                                <w:left w:val="none" w:sz="0" w:space="0" w:color="auto"/>
                                <w:bottom w:val="none" w:sz="0" w:space="0" w:color="auto"/>
                                <w:right w:val="none" w:sz="0" w:space="0" w:color="auto"/>
                              </w:divBdr>
                              <w:divsChild>
                                <w:div w:id="627860879">
                                  <w:marLeft w:val="0"/>
                                  <w:marRight w:val="0"/>
                                  <w:marTop w:val="0"/>
                                  <w:marBottom w:val="0"/>
                                  <w:divBdr>
                                    <w:top w:val="none" w:sz="0" w:space="0" w:color="auto"/>
                                    <w:left w:val="none" w:sz="0" w:space="0" w:color="auto"/>
                                    <w:bottom w:val="none" w:sz="0" w:space="0" w:color="auto"/>
                                    <w:right w:val="none" w:sz="0" w:space="0" w:color="auto"/>
                                  </w:divBdr>
                                  <w:divsChild>
                                    <w:div w:id="676080527">
                                      <w:marLeft w:val="0"/>
                                      <w:marRight w:val="0"/>
                                      <w:marTop w:val="0"/>
                                      <w:marBottom w:val="0"/>
                                      <w:divBdr>
                                        <w:top w:val="none" w:sz="0" w:space="0" w:color="auto"/>
                                        <w:left w:val="none" w:sz="0" w:space="0" w:color="auto"/>
                                        <w:bottom w:val="none" w:sz="0" w:space="0" w:color="auto"/>
                                        <w:right w:val="none" w:sz="0" w:space="0" w:color="auto"/>
                                      </w:divBdr>
                                      <w:divsChild>
                                        <w:div w:id="18818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712976">
      <w:bodyDiv w:val="1"/>
      <w:marLeft w:val="0"/>
      <w:marRight w:val="0"/>
      <w:marTop w:val="0"/>
      <w:marBottom w:val="0"/>
      <w:divBdr>
        <w:top w:val="none" w:sz="0" w:space="0" w:color="auto"/>
        <w:left w:val="none" w:sz="0" w:space="0" w:color="auto"/>
        <w:bottom w:val="none" w:sz="0" w:space="0" w:color="auto"/>
        <w:right w:val="none" w:sz="0" w:space="0" w:color="auto"/>
      </w:divBdr>
      <w:divsChild>
        <w:div w:id="868297495">
          <w:marLeft w:val="0"/>
          <w:marRight w:val="0"/>
          <w:marTop w:val="0"/>
          <w:marBottom w:val="0"/>
          <w:divBdr>
            <w:top w:val="none" w:sz="0" w:space="0" w:color="auto"/>
            <w:left w:val="none" w:sz="0" w:space="0" w:color="auto"/>
            <w:bottom w:val="none" w:sz="0" w:space="0" w:color="auto"/>
            <w:right w:val="none" w:sz="0" w:space="0" w:color="auto"/>
          </w:divBdr>
          <w:divsChild>
            <w:div w:id="387461305">
              <w:marLeft w:val="0"/>
              <w:marRight w:val="0"/>
              <w:marTop w:val="0"/>
              <w:marBottom w:val="0"/>
              <w:divBdr>
                <w:top w:val="none" w:sz="0" w:space="0" w:color="E1E1E1"/>
                <w:left w:val="none" w:sz="0" w:space="0" w:color="E1E1E1"/>
                <w:bottom w:val="none" w:sz="0" w:space="0" w:color="E1E1E1"/>
                <w:right w:val="none" w:sz="0" w:space="0" w:color="E1E1E1"/>
              </w:divBdr>
              <w:divsChild>
                <w:div w:id="1788506531">
                  <w:marLeft w:val="0"/>
                  <w:marRight w:val="0"/>
                  <w:marTop w:val="0"/>
                  <w:marBottom w:val="0"/>
                  <w:divBdr>
                    <w:top w:val="none" w:sz="0" w:space="0" w:color="auto"/>
                    <w:left w:val="none" w:sz="0" w:space="0" w:color="auto"/>
                    <w:bottom w:val="none" w:sz="0" w:space="0" w:color="auto"/>
                    <w:right w:val="none" w:sz="0" w:space="0" w:color="auto"/>
                  </w:divBdr>
                  <w:divsChild>
                    <w:div w:id="2037654750">
                      <w:marLeft w:val="0"/>
                      <w:marRight w:val="0"/>
                      <w:marTop w:val="0"/>
                      <w:marBottom w:val="0"/>
                      <w:divBdr>
                        <w:top w:val="none" w:sz="0" w:space="0" w:color="auto"/>
                        <w:left w:val="none" w:sz="0" w:space="0" w:color="auto"/>
                        <w:bottom w:val="none" w:sz="0" w:space="0" w:color="auto"/>
                        <w:right w:val="none" w:sz="0" w:space="0" w:color="auto"/>
                      </w:divBdr>
                      <w:divsChild>
                        <w:div w:id="1032615163">
                          <w:marLeft w:val="0"/>
                          <w:marRight w:val="0"/>
                          <w:marTop w:val="0"/>
                          <w:marBottom w:val="0"/>
                          <w:divBdr>
                            <w:top w:val="none" w:sz="0" w:space="0" w:color="auto"/>
                            <w:left w:val="none" w:sz="0" w:space="0" w:color="auto"/>
                            <w:bottom w:val="none" w:sz="0" w:space="0" w:color="auto"/>
                            <w:right w:val="none" w:sz="0" w:space="0" w:color="auto"/>
                          </w:divBdr>
                          <w:divsChild>
                            <w:div w:id="1310817547">
                              <w:marLeft w:val="0"/>
                              <w:marRight w:val="0"/>
                              <w:marTop w:val="0"/>
                              <w:marBottom w:val="0"/>
                              <w:divBdr>
                                <w:top w:val="none" w:sz="0" w:space="0" w:color="auto"/>
                                <w:left w:val="none" w:sz="0" w:space="0" w:color="auto"/>
                                <w:bottom w:val="none" w:sz="0" w:space="0" w:color="auto"/>
                                <w:right w:val="none" w:sz="0" w:space="0" w:color="auto"/>
                              </w:divBdr>
                              <w:divsChild>
                                <w:div w:id="1717586291">
                                  <w:marLeft w:val="0"/>
                                  <w:marRight w:val="0"/>
                                  <w:marTop w:val="0"/>
                                  <w:marBottom w:val="0"/>
                                  <w:divBdr>
                                    <w:top w:val="none" w:sz="0" w:space="0" w:color="auto"/>
                                    <w:left w:val="none" w:sz="0" w:space="0" w:color="auto"/>
                                    <w:bottom w:val="none" w:sz="0" w:space="0" w:color="auto"/>
                                    <w:right w:val="none" w:sz="0" w:space="0" w:color="auto"/>
                                  </w:divBdr>
                                  <w:divsChild>
                                    <w:div w:id="1578322398">
                                      <w:marLeft w:val="0"/>
                                      <w:marRight w:val="0"/>
                                      <w:marTop w:val="0"/>
                                      <w:marBottom w:val="0"/>
                                      <w:divBdr>
                                        <w:top w:val="none" w:sz="0" w:space="0" w:color="auto"/>
                                        <w:left w:val="none" w:sz="0" w:space="0" w:color="auto"/>
                                        <w:bottom w:val="none" w:sz="0" w:space="0" w:color="auto"/>
                                        <w:right w:val="none" w:sz="0" w:space="0" w:color="auto"/>
                                      </w:divBdr>
                                      <w:divsChild>
                                        <w:div w:id="17875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6160365">
      <w:bodyDiv w:val="1"/>
      <w:marLeft w:val="0"/>
      <w:marRight w:val="0"/>
      <w:marTop w:val="0"/>
      <w:marBottom w:val="0"/>
      <w:divBdr>
        <w:top w:val="none" w:sz="0" w:space="0" w:color="auto"/>
        <w:left w:val="none" w:sz="0" w:space="0" w:color="auto"/>
        <w:bottom w:val="none" w:sz="0" w:space="0" w:color="auto"/>
        <w:right w:val="none" w:sz="0" w:space="0" w:color="auto"/>
      </w:divBdr>
    </w:div>
    <w:div w:id="1301691471">
      <w:bodyDiv w:val="1"/>
      <w:marLeft w:val="0"/>
      <w:marRight w:val="0"/>
      <w:marTop w:val="0"/>
      <w:marBottom w:val="0"/>
      <w:divBdr>
        <w:top w:val="none" w:sz="0" w:space="0" w:color="auto"/>
        <w:left w:val="none" w:sz="0" w:space="0" w:color="auto"/>
        <w:bottom w:val="none" w:sz="0" w:space="0" w:color="auto"/>
        <w:right w:val="none" w:sz="0" w:space="0" w:color="auto"/>
      </w:divBdr>
    </w:div>
    <w:div w:id="1306004017">
      <w:bodyDiv w:val="1"/>
      <w:marLeft w:val="0"/>
      <w:marRight w:val="0"/>
      <w:marTop w:val="0"/>
      <w:marBottom w:val="0"/>
      <w:divBdr>
        <w:top w:val="none" w:sz="0" w:space="0" w:color="auto"/>
        <w:left w:val="none" w:sz="0" w:space="0" w:color="auto"/>
        <w:bottom w:val="none" w:sz="0" w:space="0" w:color="auto"/>
        <w:right w:val="none" w:sz="0" w:space="0" w:color="auto"/>
      </w:divBdr>
    </w:div>
    <w:div w:id="159404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roject1027.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FBD9AE8D97BE45B7168C51E4B0D5F6" ma:contentTypeVersion="18" ma:contentTypeDescription="Een nieuw document maken." ma:contentTypeScope="" ma:versionID="6cb0a64340b6794d6daab2b3c076dc6d">
  <xsd:schema xmlns:xsd="http://www.w3.org/2001/XMLSchema" xmlns:xs="http://www.w3.org/2001/XMLSchema" xmlns:p="http://schemas.microsoft.com/office/2006/metadata/properties" xmlns:ns2="5487736a-de63-4b2b-bb7e-8c1e67a57563" xmlns:ns3="7ff62761-b110-4d21-93e8-2dcc62f84001" targetNamespace="http://schemas.microsoft.com/office/2006/metadata/properties" ma:root="true" ma:fieldsID="c63965c714936cad6938dbfac379d834" ns2:_="" ns3:_="">
    <xsd:import namespace="5487736a-de63-4b2b-bb7e-8c1e67a57563"/>
    <xsd:import namespace="7ff62761-b110-4d21-93e8-2dcc62f840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ocatie" minOccurs="0"/>
                <xsd:element ref="ns2:38360539-f4e1-45d7-9b47-0d4f369a1fc0CountryOrRegion" minOccurs="0"/>
                <xsd:element ref="ns2:38360539-f4e1-45d7-9b47-0d4f369a1fc0State" minOccurs="0"/>
                <xsd:element ref="ns2:38360539-f4e1-45d7-9b47-0d4f369a1fc0City" minOccurs="0"/>
                <xsd:element ref="ns2:38360539-f4e1-45d7-9b47-0d4f369a1fc0PostalCode" minOccurs="0"/>
                <xsd:element ref="ns2:38360539-f4e1-45d7-9b47-0d4f369a1fc0Street" minOccurs="0"/>
                <xsd:element ref="ns2:38360539-f4e1-45d7-9b47-0d4f369a1fc0GeoLoc" minOccurs="0"/>
                <xsd:element ref="ns2:38360539-f4e1-45d7-9b47-0d4f369a1fc0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736a-de63-4b2b-bb7e-8c1e67a57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ocatie" ma:index="18" nillable="true" ma:displayName="Locatie" ma:format="Dropdown" ma:internalName="Locatie">
      <xsd:simpleType>
        <xsd:restriction base="dms:Unknown"/>
      </xsd:simpleType>
    </xsd:element>
    <xsd:element name="38360539-f4e1-45d7-9b47-0d4f369a1fc0CountryOrRegion" ma:index="19" nillable="true" ma:displayName="Locatie: land" ma:internalName="CountryOrRegion" ma:readOnly="true">
      <xsd:simpleType>
        <xsd:restriction base="dms:Text"/>
      </xsd:simpleType>
    </xsd:element>
    <xsd:element name="38360539-f4e1-45d7-9b47-0d4f369a1fc0State" ma:index="20" nillable="true" ma:displayName="Locatie: provincie" ma:internalName="State" ma:readOnly="true">
      <xsd:simpleType>
        <xsd:restriction base="dms:Text"/>
      </xsd:simpleType>
    </xsd:element>
    <xsd:element name="38360539-f4e1-45d7-9b47-0d4f369a1fc0City" ma:index="21" nillable="true" ma:displayName="Locatie: stad" ma:internalName="City" ma:readOnly="true">
      <xsd:simpleType>
        <xsd:restriction base="dms:Text"/>
      </xsd:simpleType>
    </xsd:element>
    <xsd:element name="38360539-f4e1-45d7-9b47-0d4f369a1fc0PostalCode" ma:index="22" nillable="true" ma:displayName="Locatie: postcode" ma:internalName="PostalCode" ma:readOnly="true">
      <xsd:simpleType>
        <xsd:restriction base="dms:Text"/>
      </xsd:simpleType>
    </xsd:element>
    <xsd:element name="38360539-f4e1-45d7-9b47-0d4f369a1fc0Street" ma:index="23" nillable="true" ma:displayName="Locatie: straat" ma:internalName="Street" ma:readOnly="true">
      <xsd:simpleType>
        <xsd:restriction base="dms:Text"/>
      </xsd:simpleType>
    </xsd:element>
    <xsd:element name="38360539-f4e1-45d7-9b47-0d4f369a1fc0GeoLoc" ma:index="24" nillable="true" ma:displayName="Locatie: coördinaten" ma:internalName="GeoLoc" ma:readOnly="true">
      <xsd:simpleType>
        <xsd:restriction base="dms:Unknown"/>
      </xsd:simpleType>
    </xsd:element>
    <xsd:element name="38360539-f4e1-45d7-9b47-0d4f369a1fc0DispName" ma:index="25" nillable="true" ma:displayName="Locatie: naa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62761-b110-4d21-93e8-2dcc62f8400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4D543-E5A4-4480-9512-7ABA87DE42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DA6545-E779-4C4B-A717-7C43BD80A015}">
  <ds:schemaRefs>
    <ds:schemaRef ds:uri="http://schemas.microsoft.com/sharepoint/v3/contenttype/forms"/>
  </ds:schemaRefs>
</ds:datastoreItem>
</file>

<file path=customXml/itemProps3.xml><?xml version="1.0" encoding="utf-8"?>
<ds:datastoreItem xmlns:ds="http://schemas.openxmlformats.org/officeDocument/2006/customXml" ds:itemID="{7B918140-4A02-42B5-958B-37F35BC51EE1}">
  <ds:schemaRefs>
    <ds:schemaRef ds:uri="http://schemas.openxmlformats.org/officeDocument/2006/bibliography"/>
  </ds:schemaRefs>
</ds:datastoreItem>
</file>

<file path=customXml/itemProps4.xml><?xml version="1.0" encoding="utf-8"?>
<ds:datastoreItem xmlns:ds="http://schemas.openxmlformats.org/officeDocument/2006/customXml" ds:itemID="{0BED5019-E999-4BFD-AEEE-3AD3A8ADD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7736a-de63-4b2b-bb7e-8c1e67a57563"/>
    <ds:schemaRef ds:uri="7ff62761-b110-4d21-93e8-2dcc62f84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341</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Schurink</dc:creator>
  <cp:lastModifiedBy>Danny Schurink</cp:lastModifiedBy>
  <cp:revision>71</cp:revision>
  <cp:lastPrinted>2018-02-27T15:30:00Z</cp:lastPrinted>
  <dcterms:created xsi:type="dcterms:W3CDTF">2023-11-15T07:35:00Z</dcterms:created>
  <dcterms:modified xsi:type="dcterms:W3CDTF">2025-12-01T15:03:00Z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0x01010076FBD9AE8D97BE45B7168C51E4B0D5F6</vt:lpwstr>
  </property>
  <property fmtid="{D5CDD505-2E9C-101B-9397-08002B2CF9AE}" pid="3" name="Order">
    <vt:r8>9233400</vt:r8>
  </property>
</Properties>
</file>