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662D" w14:textId="3FA45803" w:rsidR="00DE0A36" w:rsidRDefault="00BD03FE" w:rsidP="00DE0A36">
      <w:pPr>
        <w:pStyle w:val="Geenafstand"/>
        <w:rPr>
          <w:b/>
          <w:sz w:val="32"/>
          <w:szCs w:val="32"/>
        </w:rPr>
      </w:pPr>
      <w:r>
        <w:rPr>
          <w:b/>
          <w:sz w:val="32"/>
          <w:szCs w:val="32"/>
        </w:rPr>
        <w:t>Notulen</w:t>
      </w:r>
      <w:r w:rsidR="00DE0A36">
        <w:rPr>
          <w:b/>
          <w:sz w:val="32"/>
          <w:szCs w:val="32"/>
        </w:rPr>
        <w:t xml:space="preserve"> MR vergadering</w:t>
      </w:r>
    </w:p>
    <w:p w14:paraId="2B95BDB7" w14:textId="77777777" w:rsidR="00DE0A36" w:rsidRDefault="00DE0A36" w:rsidP="00DE0A36">
      <w:pPr>
        <w:pStyle w:val="Geenafstand"/>
        <w:rPr>
          <w:b/>
          <w:sz w:val="32"/>
          <w:szCs w:val="32"/>
        </w:rPr>
      </w:pPr>
    </w:p>
    <w:p w14:paraId="2A9BE881" w14:textId="77777777" w:rsidR="00DE0A36" w:rsidRDefault="00DE0A36" w:rsidP="00DE0A36">
      <w:pPr>
        <w:pStyle w:val="Geenafstand"/>
        <w:rPr>
          <w:bCs/>
          <w:sz w:val="24"/>
          <w:szCs w:val="24"/>
        </w:rPr>
      </w:pPr>
      <w:r>
        <w:rPr>
          <w:bCs/>
          <w:sz w:val="24"/>
          <w:szCs w:val="24"/>
        </w:rPr>
        <w:t>Dinsdag 4 november 2025</w:t>
      </w:r>
    </w:p>
    <w:p w14:paraId="3A335A3B" w14:textId="77777777" w:rsidR="00DE0A36" w:rsidRDefault="00DE0A36" w:rsidP="00DE0A36">
      <w:pPr>
        <w:pStyle w:val="Geenafstand"/>
        <w:rPr>
          <w:bCs/>
          <w:sz w:val="24"/>
          <w:szCs w:val="24"/>
        </w:rPr>
      </w:pPr>
    </w:p>
    <w:p w14:paraId="5F195A34" w14:textId="77777777" w:rsidR="00DE0A36" w:rsidRDefault="00DE0A36" w:rsidP="00DE0A36">
      <w:pPr>
        <w:pStyle w:val="Geenafstand"/>
        <w:rPr>
          <w:bCs/>
          <w:sz w:val="24"/>
          <w:szCs w:val="24"/>
        </w:rPr>
      </w:pPr>
      <w:r>
        <w:rPr>
          <w:bCs/>
          <w:sz w:val="24"/>
          <w:szCs w:val="24"/>
        </w:rPr>
        <w:t>Aanvang: 19.00 uur, BS ‘t Startblok</w:t>
      </w:r>
    </w:p>
    <w:p w14:paraId="6AA675BF" w14:textId="77777777" w:rsidR="00DE0A36" w:rsidRDefault="00DE0A36" w:rsidP="00DE0A36">
      <w:pPr>
        <w:pStyle w:val="Geenafstand"/>
        <w:rPr>
          <w:bCs/>
          <w:sz w:val="24"/>
          <w:szCs w:val="24"/>
        </w:rPr>
      </w:pPr>
    </w:p>
    <w:p w14:paraId="0F002011" w14:textId="77777777" w:rsidR="00DE0A36" w:rsidRDefault="00DE0A36" w:rsidP="00DE0A36">
      <w:pPr>
        <w:pStyle w:val="Geenafstand"/>
        <w:rPr>
          <w:bCs/>
          <w:sz w:val="24"/>
          <w:szCs w:val="24"/>
        </w:rPr>
      </w:pPr>
      <w:r>
        <w:rPr>
          <w:bCs/>
          <w:sz w:val="24"/>
          <w:szCs w:val="24"/>
        </w:rPr>
        <w:t>Notulant: Sara</w:t>
      </w:r>
    </w:p>
    <w:p w14:paraId="12DAF370" w14:textId="77777777" w:rsidR="00DE0A36" w:rsidRDefault="00DE0A36" w:rsidP="00DE0A36">
      <w:pPr>
        <w:pStyle w:val="Geenafstand"/>
        <w:rPr>
          <w:bCs/>
          <w:sz w:val="24"/>
          <w:szCs w:val="24"/>
        </w:rPr>
      </w:pPr>
    </w:p>
    <w:p w14:paraId="20959BB2" w14:textId="3713554D" w:rsidR="00227D67" w:rsidRDefault="00227D67" w:rsidP="00DE0A36">
      <w:pPr>
        <w:pStyle w:val="Geenafstand"/>
        <w:rPr>
          <w:bCs/>
          <w:sz w:val="24"/>
          <w:szCs w:val="24"/>
        </w:rPr>
      </w:pPr>
      <w:r>
        <w:rPr>
          <w:bCs/>
          <w:sz w:val="24"/>
          <w:szCs w:val="24"/>
        </w:rPr>
        <w:t xml:space="preserve">Aanwezig: Simone, </w:t>
      </w:r>
      <w:r w:rsidR="00DF1142">
        <w:rPr>
          <w:bCs/>
          <w:sz w:val="24"/>
          <w:szCs w:val="24"/>
        </w:rPr>
        <w:t>Petri</w:t>
      </w:r>
      <w:r w:rsidRPr="00227D67">
        <w:rPr>
          <w:bCs/>
          <w:sz w:val="24"/>
          <w:szCs w:val="24"/>
        </w:rPr>
        <w:t xml:space="preserve">, Kelly, Frans, Leo, </w:t>
      </w:r>
      <w:proofErr w:type="spellStart"/>
      <w:r w:rsidRPr="00227D67">
        <w:rPr>
          <w:bCs/>
          <w:sz w:val="24"/>
          <w:szCs w:val="24"/>
        </w:rPr>
        <w:t>Rafik</w:t>
      </w:r>
      <w:proofErr w:type="spellEnd"/>
      <w:r w:rsidRPr="00227D67">
        <w:rPr>
          <w:bCs/>
          <w:sz w:val="24"/>
          <w:szCs w:val="24"/>
        </w:rPr>
        <w:t xml:space="preserve">, Eric, </w:t>
      </w:r>
      <w:proofErr w:type="spellStart"/>
      <w:r w:rsidRPr="00227D67">
        <w:rPr>
          <w:bCs/>
          <w:sz w:val="24"/>
          <w:szCs w:val="24"/>
        </w:rPr>
        <w:t>Gwenny</w:t>
      </w:r>
      <w:proofErr w:type="spellEnd"/>
      <w:r w:rsidR="00DF1142">
        <w:rPr>
          <w:bCs/>
          <w:sz w:val="24"/>
          <w:szCs w:val="24"/>
        </w:rPr>
        <w:t xml:space="preserve"> en Sara</w:t>
      </w:r>
    </w:p>
    <w:p w14:paraId="74B9B932" w14:textId="77777777" w:rsidR="00DE0A36" w:rsidRDefault="00DE0A36" w:rsidP="00DE0A36">
      <w:pPr>
        <w:pStyle w:val="Geenafstand"/>
        <w:rPr>
          <w:bCs/>
          <w:sz w:val="24"/>
          <w:szCs w:val="24"/>
        </w:rPr>
      </w:pPr>
    </w:p>
    <w:p w14:paraId="1402A522" w14:textId="77777777" w:rsidR="00DE0A36" w:rsidRDefault="00DE0A36" w:rsidP="00DE0A36">
      <w:pPr>
        <w:pStyle w:val="Geenafstand"/>
        <w:rPr>
          <w:bCs/>
          <w:sz w:val="24"/>
          <w:szCs w:val="24"/>
        </w:rPr>
      </w:pPr>
    </w:p>
    <w:p w14:paraId="4485C778" w14:textId="77777777" w:rsidR="00DE0A36" w:rsidRDefault="00DE0A36" w:rsidP="00DE0A36">
      <w:pPr>
        <w:pStyle w:val="Geenafstand"/>
        <w:ind w:firstLine="709"/>
        <w:rPr>
          <w:bCs/>
          <w:sz w:val="24"/>
          <w:szCs w:val="24"/>
        </w:rPr>
      </w:pPr>
      <w:r>
        <w:rPr>
          <w:bCs/>
          <w:sz w:val="24"/>
          <w:szCs w:val="24"/>
        </w:rPr>
        <w:t>1. Opening</w:t>
      </w:r>
    </w:p>
    <w:p w14:paraId="5B421052" w14:textId="77777777" w:rsidR="00DE0A36" w:rsidRDefault="00DE0A36" w:rsidP="00DE0A36">
      <w:pPr>
        <w:pStyle w:val="Geenafstand"/>
        <w:ind w:firstLine="709"/>
        <w:rPr>
          <w:bCs/>
          <w:sz w:val="24"/>
          <w:szCs w:val="24"/>
        </w:rPr>
      </w:pPr>
    </w:p>
    <w:p w14:paraId="10790FCE" w14:textId="77777777" w:rsidR="00DE0A36" w:rsidRDefault="00DE0A36" w:rsidP="00DE0A36">
      <w:pPr>
        <w:pStyle w:val="Geenafstand"/>
        <w:ind w:firstLine="709"/>
        <w:rPr>
          <w:bCs/>
          <w:sz w:val="24"/>
          <w:szCs w:val="24"/>
        </w:rPr>
      </w:pPr>
      <w:r>
        <w:rPr>
          <w:bCs/>
          <w:sz w:val="24"/>
          <w:szCs w:val="24"/>
        </w:rPr>
        <w:t>2. Vaststellen agenda en notulen vorige vergadering</w:t>
      </w:r>
    </w:p>
    <w:p w14:paraId="0F600889" w14:textId="77777777" w:rsidR="00DE0A36" w:rsidRDefault="00DE0A36" w:rsidP="00DE0A36">
      <w:pPr>
        <w:pStyle w:val="Geenafstand"/>
        <w:ind w:left="707" w:firstLine="2"/>
        <w:rPr>
          <w:bCs/>
          <w:sz w:val="24"/>
          <w:szCs w:val="24"/>
        </w:rPr>
      </w:pPr>
      <w:r>
        <w:rPr>
          <w:bCs/>
          <w:sz w:val="24"/>
          <w:szCs w:val="24"/>
        </w:rPr>
        <w:t xml:space="preserve">    - afspraken maken over het plaatsen van notulen op de website.</w:t>
      </w:r>
    </w:p>
    <w:p w14:paraId="5A1DD4DC" w14:textId="77777777" w:rsidR="00BD03FE" w:rsidRDefault="00BD03FE" w:rsidP="00DE0A36">
      <w:pPr>
        <w:pStyle w:val="Geenafstand"/>
        <w:ind w:left="707" w:firstLine="2"/>
        <w:rPr>
          <w:bCs/>
          <w:sz w:val="24"/>
          <w:szCs w:val="24"/>
        </w:rPr>
      </w:pPr>
    </w:p>
    <w:p w14:paraId="72343A2C" w14:textId="77777777" w:rsidR="00DE0A36" w:rsidRPr="00BD03FE" w:rsidRDefault="00DE0A36" w:rsidP="00DE0A36">
      <w:pPr>
        <w:pStyle w:val="Geenafstand"/>
        <w:ind w:left="707" w:firstLine="2"/>
        <w:rPr>
          <w:bCs/>
          <w:i/>
          <w:iCs/>
          <w:sz w:val="24"/>
          <w:szCs w:val="24"/>
        </w:rPr>
      </w:pPr>
      <w:r w:rsidRPr="00BD03FE">
        <w:rPr>
          <w:bCs/>
          <w:i/>
          <w:iCs/>
          <w:sz w:val="24"/>
          <w:szCs w:val="24"/>
        </w:rPr>
        <w:t xml:space="preserve">Frans heeft het jaarverslag op de website geplaatst. De notulen zullen vanaf dit schooljaar op de website worden geplaatst. </w:t>
      </w:r>
    </w:p>
    <w:p w14:paraId="58A891FC" w14:textId="77777777" w:rsidR="00DE0A36" w:rsidRPr="00BD03FE" w:rsidRDefault="00DE0A36" w:rsidP="00DE0A36">
      <w:pPr>
        <w:pStyle w:val="Geenafstand"/>
        <w:ind w:left="707" w:firstLine="2"/>
        <w:rPr>
          <w:bCs/>
          <w:i/>
          <w:iCs/>
          <w:sz w:val="24"/>
          <w:szCs w:val="24"/>
        </w:rPr>
      </w:pPr>
      <w:r w:rsidRPr="00BD03FE">
        <w:rPr>
          <w:bCs/>
          <w:i/>
          <w:iCs/>
          <w:sz w:val="24"/>
          <w:szCs w:val="24"/>
        </w:rPr>
        <w:t xml:space="preserve">Huishoudelijk regelement zetten we niet op de website. </w:t>
      </w:r>
    </w:p>
    <w:p w14:paraId="55F54EE1" w14:textId="77777777" w:rsidR="00DE0A36" w:rsidRPr="00BD03FE" w:rsidRDefault="00DE0A36" w:rsidP="00DE0A36">
      <w:pPr>
        <w:pStyle w:val="Geenafstand"/>
        <w:ind w:left="707" w:firstLine="2"/>
        <w:rPr>
          <w:bCs/>
          <w:i/>
          <w:iCs/>
          <w:sz w:val="24"/>
          <w:szCs w:val="24"/>
        </w:rPr>
      </w:pPr>
      <w:r w:rsidRPr="00BD03FE">
        <w:rPr>
          <w:bCs/>
          <w:i/>
          <w:iCs/>
          <w:sz w:val="24"/>
          <w:szCs w:val="24"/>
        </w:rPr>
        <w:t>Tim heeft een teams aangemaakt voor de PMR, Frans zet hier alles in.</w:t>
      </w:r>
    </w:p>
    <w:p w14:paraId="3EE001E1" w14:textId="77777777" w:rsidR="00DE0A36" w:rsidRPr="00BD03FE" w:rsidRDefault="00DE0A36" w:rsidP="00DE0A36">
      <w:pPr>
        <w:pStyle w:val="Geenafstand"/>
        <w:ind w:left="707" w:firstLine="2"/>
        <w:rPr>
          <w:bCs/>
          <w:i/>
          <w:iCs/>
          <w:sz w:val="24"/>
          <w:szCs w:val="24"/>
        </w:rPr>
      </w:pPr>
      <w:r w:rsidRPr="00BD03FE">
        <w:rPr>
          <w:bCs/>
          <w:i/>
          <w:iCs/>
          <w:sz w:val="24"/>
          <w:szCs w:val="24"/>
        </w:rPr>
        <w:t xml:space="preserve">Kelly zal hier ook de begroting van de MR in zetten. </w:t>
      </w:r>
    </w:p>
    <w:p w14:paraId="32B4DD0C" w14:textId="77777777" w:rsidR="00DE0A36" w:rsidRDefault="00DE0A36" w:rsidP="00DE0A36">
      <w:pPr>
        <w:pStyle w:val="Geenafstand"/>
        <w:ind w:firstLine="709"/>
        <w:rPr>
          <w:bCs/>
          <w:sz w:val="24"/>
          <w:szCs w:val="24"/>
        </w:rPr>
      </w:pPr>
    </w:p>
    <w:p w14:paraId="5F90D3B3" w14:textId="77777777" w:rsidR="00DE0A36" w:rsidRDefault="00DE0A36" w:rsidP="00DE0A36">
      <w:pPr>
        <w:ind w:firstLine="709"/>
        <w:rPr>
          <w:sz w:val="24"/>
          <w:szCs w:val="24"/>
        </w:rPr>
      </w:pPr>
      <w:r>
        <w:rPr>
          <w:sz w:val="24"/>
          <w:szCs w:val="24"/>
        </w:rPr>
        <w:t>3. Mededelingen directie en/of GMR</w:t>
      </w:r>
    </w:p>
    <w:p w14:paraId="521658A9" w14:textId="75144AF8" w:rsidR="00DE0A36" w:rsidRPr="007E5A1C" w:rsidRDefault="00DE0A36" w:rsidP="00DE0A36">
      <w:pPr>
        <w:ind w:firstLine="709"/>
        <w:rPr>
          <w:i/>
          <w:iCs/>
          <w:sz w:val="24"/>
          <w:szCs w:val="24"/>
        </w:rPr>
      </w:pPr>
      <w:r w:rsidRPr="007E5A1C">
        <w:rPr>
          <w:i/>
          <w:iCs/>
          <w:sz w:val="24"/>
          <w:szCs w:val="24"/>
        </w:rPr>
        <w:t xml:space="preserve">Implementatieplan is besproken. </w:t>
      </w:r>
      <w:r w:rsidR="0023109D" w:rsidRPr="007E5A1C">
        <w:rPr>
          <w:i/>
          <w:iCs/>
          <w:sz w:val="24"/>
          <w:szCs w:val="24"/>
        </w:rPr>
        <w:t>Erik zal het conceptverslag doorsturen.</w:t>
      </w:r>
    </w:p>
    <w:p w14:paraId="3E54350B" w14:textId="77777777" w:rsidR="00DE0A36" w:rsidRDefault="00DE0A36" w:rsidP="00DE0A36">
      <w:pPr>
        <w:ind w:left="708" w:firstLine="1"/>
        <w:rPr>
          <w:sz w:val="24"/>
          <w:szCs w:val="24"/>
        </w:rPr>
      </w:pPr>
      <w:r>
        <w:rPr>
          <w:sz w:val="24"/>
          <w:szCs w:val="24"/>
        </w:rPr>
        <w:t>4. Begroting; Simone heeft donderdag begrotingsgesprekken op het stafbureau. Stukken worden daarna verstuurd.</w:t>
      </w:r>
    </w:p>
    <w:p w14:paraId="3F83C52E" w14:textId="77777777" w:rsidR="00DE0A36" w:rsidRPr="002F1007" w:rsidRDefault="00DE0A36" w:rsidP="00DE0A36">
      <w:pPr>
        <w:ind w:left="708" w:firstLine="1"/>
        <w:rPr>
          <w:i/>
          <w:iCs/>
          <w:sz w:val="24"/>
          <w:szCs w:val="24"/>
        </w:rPr>
      </w:pPr>
      <w:r w:rsidRPr="002F1007">
        <w:rPr>
          <w:i/>
          <w:iCs/>
          <w:sz w:val="24"/>
          <w:szCs w:val="24"/>
        </w:rPr>
        <w:t>Simone heeft samen met de MR de begroting per onderdeel besproken en voorzien van toelichtingen. De MR gaat akkoord met de begroting.</w:t>
      </w:r>
    </w:p>
    <w:p w14:paraId="3D305BEA" w14:textId="77777777" w:rsidR="00DE0A36" w:rsidRDefault="00DE0A36" w:rsidP="00DE0A36">
      <w:pPr>
        <w:ind w:firstLine="709"/>
        <w:rPr>
          <w:sz w:val="24"/>
          <w:szCs w:val="24"/>
        </w:rPr>
      </w:pPr>
      <w:r>
        <w:rPr>
          <w:sz w:val="24"/>
          <w:szCs w:val="24"/>
        </w:rPr>
        <w:t xml:space="preserve">5. </w:t>
      </w:r>
      <w:proofErr w:type="spellStart"/>
      <w:r>
        <w:rPr>
          <w:sz w:val="24"/>
          <w:szCs w:val="24"/>
        </w:rPr>
        <w:t>Wvttk</w:t>
      </w:r>
      <w:proofErr w:type="spellEnd"/>
    </w:p>
    <w:p w14:paraId="0342F08F" w14:textId="77777777" w:rsidR="00DE0A36" w:rsidRPr="002F1007" w:rsidRDefault="00DE0A36" w:rsidP="002F1007">
      <w:pPr>
        <w:ind w:left="708" w:firstLine="1"/>
        <w:rPr>
          <w:i/>
          <w:iCs/>
          <w:sz w:val="24"/>
          <w:szCs w:val="24"/>
        </w:rPr>
      </w:pPr>
      <w:r w:rsidRPr="002F1007">
        <w:rPr>
          <w:i/>
          <w:iCs/>
          <w:sz w:val="24"/>
          <w:szCs w:val="24"/>
        </w:rPr>
        <w:t xml:space="preserve">Tim had een begroting vanuit de CAO gemaakt. De begroting is per kalenderjaar. SKPO geeft het advies om de begroting met de directeur af te stemmen. Kelly heeft voor 2026 een begroting gemaakt, deze is door de MR goedgekeurd. </w:t>
      </w:r>
    </w:p>
    <w:p w14:paraId="3A135B8A" w14:textId="77777777" w:rsidR="00DE0A36" w:rsidRDefault="00DE0A36" w:rsidP="00DE0A36">
      <w:pPr>
        <w:ind w:firstLine="709"/>
        <w:rPr>
          <w:sz w:val="24"/>
          <w:szCs w:val="24"/>
        </w:rPr>
      </w:pPr>
      <w:r>
        <w:rPr>
          <w:sz w:val="24"/>
          <w:szCs w:val="24"/>
        </w:rPr>
        <w:t>6. Rondvraag</w:t>
      </w:r>
    </w:p>
    <w:p w14:paraId="13ABA2D1" w14:textId="77777777" w:rsidR="00DE0A36" w:rsidRPr="002F1007" w:rsidRDefault="00DE0A36" w:rsidP="002F1007">
      <w:pPr>
        <w:ind w:left="708" w:firstLine="1"/>
        <w:rPr>
          <w:i/>
          <w:iCs/>
          <w:sz w:val="24"/>
          <w:szCs w:val="24"/>
        </w:rPr>
      </w:pPr>
      <w:r w:rsidRPr="002F1007">
        <w:rPr>
          <w:i/>
          <w:iCs/>
          <w:sz w:val="24"/>
          <w:szCs w:val="24"/>
        </w:rPr>
        <w:t xml:space="preserve">De vergadering van 2 december komt te vervallen. 20 januari is onder voorbehoud ons eerstvolgende vergadering. </w:t>
      </w:r>
    </w:p>
    <w:p w14:paraId="3A91E2B3" w14:textId="77777777" w:rsidR="00DE0A36" w:rsidRDefault="00DE0A36" w:rsidP="00DE0A36">
      <w:pPr>
        <w:ind w:firstLine="709"/>
        <w:rPr>
          <w:sz w:val="24"/>
          <w:szCs w:val="24"/>
        </w:rPr>
      </w:pPr>
      <w:r>
        <w:rPr>
          <w:sz w:val="24"/>
          <w:szCs w:val="24"/>
        </w:rPr>
        <w:t>7. Sluiting.</w:t>
      </w:r>
    </w:p>
    <w:p w14:paraId="09B2BE67" w14:textId="77777777" w:rsidR="00DE0A36" w:rsidRDefault="00DE0A36" w:rsidP="00DE0A36">
      <w:pPr>
        <w:ind w:left="708" w:firstLine="1"/>
        <w:rPr>
          <w:sz w:val="24"/>
          <w:szCs w:val="24"/>
        </w:rPr>
      </w:pPr>
    </w:p>
    <w:p w14:paraId="72475DF5" w14:textId="77777777" w:rsidR="00DE0A36" w:rsidRDefault="00DE0A36"/>
    <w:sectPr w:rsidR="00DE0A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36"/>
    <w:rsid w:val="00227D67"/>
    <w:rsid w:val="0023109D"/>
    <w:rsid w:val="002F1007"/>
    <w:rsid w:val="004414A7"/>
    <w:rsid w:val="006405D9"/>
    <w:rsid w:val="007E5A1C"/>
    <w:rsid w:val="00BD03FE"/>
    <w:rsid w:val="00DE0A36"/>
    <w:rsid w:val="00DF11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1D0E"/>
  <w15:chartTrackingRefBased/>
  <w15:docId w15:val="{D2B6B6AF-878E-40A3-85F9-8AB98541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0A36"/>
    <w:pPr>
      <w:spacing w:line="276" w:lineRule="auto"/>
    </w:pPr>
    <w:rPr>
      <w:rFonts w:ascii="Arial" w:eastAsiaTheme="minorEastAsia" w:hAnsi="Arial"/>
      <w:color w:val="000000" w:themeColor="text1"/>
      <w:kern w:val="0"/>
      <w:sz w:val="22"/>
      <w:szCs w:val="22"/>
      <w14:ligatures w14:val="none"/>
    </w:rPr>
  </w:style>
  <w:style w:type="paragraph" w:styleId="Kop1">
    <w:name w:val="heading 1"/>
    <w:basedOn w:val="Standaard"/>
    <w:next w:val="Standaard"/>
    <w:link w:val="Kop1Char"/>
    <w:uiPriority w:val="9"/>
    <w:qFormat/>
    <w:rsid w:val="00DE0A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DE0A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DE0A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E0A3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DE0A3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DE0A3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DE0A3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DE0A3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DE0A3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0A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0A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0A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0A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0A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0A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0A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0A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0A36"/>
    <w:rPr>
      <w:rFonts w:eastAsiaTheme="majorEastAsia" w:cstheme="majorBidi"/>
      <w:color w:val="272727" w:themeColor="text1" w:themeTint="D8"/>
    </w:rPr>
  </w:style>
  <w:style w:type="paragraph" w:styleId="Titel">
    <w:name w:val="Title"/>
    <w:basedOn w:val="Standaard"/>
    <w:next w:val="Standaard"/>
    <w:link w:val="TitelChar"/>
    <w:uiPriority w:val="10"/>
    <w:qFormat/>
    <w:rsid w:val="00DE0A36"/>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elChar">
    <w:name w:val="Titel Char"/>
    <w:basedOn w:val="Standaardalinea-lettertype"/>
    <w:link w:val="Titel"/>
    <w:uiPriority w:val="10"/>
    <w:rsid w:val="00DE0A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0A36"/>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DE0A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0A36"/>
    <w:pPr>
      <w:spacing w:before="160" w:line="278" w:lineRule="auto"/>
      <w:jc w:val="center"/>
    </w:pPr>
    <w:rPr>
      <w:rFonts w:asciiTheme="minorHAnsi" w:eastAsiaTheme="minorHAnsi" w:hAnsiTheme="minorHAns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DE0A36"/>
    <w:rPr>
      <w:i/>
      <w:iCs/>
      <w:color w:val="404040" w:themeColor="text1" w:themeTint="BF"/>
    </w:rPr>
  </w:style>
  <w:style w:type="paragraph" w:styleId="Lijstalinea">
    <w:name w:val="List Paragraph"/>
    <w:basedOn w:val="Standaard"/>
    <w:uiPriority w:val="34"/>
    <w:qFormat/>
    <w:rsid w:val="00DE0A36"/>
    <w:pPr>
      <w:spacing w:line="278" w:lineRule="auto"/>
      <w:ind w:left="720"/>
      <w:contextualSpacing/>
    </w:pPr>
    <w:rPr>
      <w:rFonts w:asciiTheme="minorHAnsi" w:eastAsiaTheme="minorHAnsi" w:hAnsiTheme="minorHAnsi"/>
      <w:color w:val="auto"/>
      <w:kern w:val="2"/>
      <w:sz w:val="24"/>
      <w:szCs w:val="24"/>
      <w14:ligatures w14:val="standardContextual"/>
    </w:rPr>
  </w:style>
  <w:style w:type="character" w:styleId="Intensievebenadrukking">
    <w:name w:val="Intense Emphasis"/>
    <w:basedOn w:val="Standaardalinea-lettertype"/>
    <w:uiPriority w:val="21"/>
    <w:qFormat/>
    <w:rsid w:val="00DE0A36"/>
    <w:rPr>
      <w:i/>
      <w:iCs/>
      <w:color w:val="0F4761" w:themeColor="accent1" w:themeShade="BF"/>
    </w:rPr>
  </w:style>
  <w:style w:type="paragraph" w:styleId="Duidelijkcitaat">
    <w:name w:val="Intense Quote"/>
    <w:basedOn w:val="Standaard"/>
    <w:next w:val="Standaard"/>
    <w:link w:val="DuidelijkcitaatChar"/>
    <w:uiPriority w:val="30"/>
    <w:qFormat/>
    <w:rsid w:val="00DE0A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DE0A36"/>
    <w:rPr>
      <w:i/>
      <w:iCs/>
      <w:color w:val="0F4761" w:themeColor="accent1" w:themeShade="BF"/>
    </w:rPr>
  </w:style>
  <w:style w:type="character" w:styleId="Intensieveverwijzing">
    <w:name w:val="Intense Reference"/>
    <w:basedOn w:val="Standaardalinea-lettertype"/>
    <w:uiPriority w:val="32"/>
    <w:qFormat/>
    <w:rsid w:val="00DE0A36"/>
    <w:rPr>
      <w:b/>
      <w:bCs/>
      <w:smallCaps/>
      <w:color w:val="0F4761" w:themeColor="accent1" w:themeShade="BF"/>
      <w:spacing w:val="5"/>
    </w:rPr>
  </w:style>
  <w:style w:type="paragraph" w:styleId="Geenafstand">
    <w:name w:val="No Spacing"/>
    <w:basedOn w:val="Standaard"/>
    <w:uiPriority w:val="1"/>
    <w:qFormat/>
    <w:rsid w:val="00DE0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1134</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van Duren</dc:creator>
  <cp:keywords/>
  <dc:description/>
  <cp:lastModifiedBy>Sara van Duren</cp:lastModifiedBy>
  <cp:revision>8</cp:revision>
  <dcterms:created xsi:type="dcterms:W3CDTF">2025-11-06T17:39:00Z</dcterms:created>
  <dcterms:modified xsi:type="dcterms:W3CDTF">2025-11-06T17:45:00Z</dcterms:modified>
</cp:coreProperties>
</file>